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E38" w:rsidRDefault="00C75E38" w:rsidP="00C75E3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</w:t>
      </w:r>
      <w:r>
        <w:rPr>
          <w:b/>
          <w:bCs/>
          <w:sz w:val="32"/>
          <w:szCs w:val="32"/>
        </w:rPr>
        <w:t>1</w:t>
      </w:r>
      <w:r>
        <w:rPr>
          <w:rFonts w:hint="eastAsia"/>
          <w:b/>
          <w:bCs/>
          <w:sz w:val="32"/>
          <w:szCs w:val="32"/>
        </w:rPr>
        <w:t>上海市暑期中小学生读书活动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初评申报表</w:t>
      </w:r>
    </w:p>
    <w:p w:rsidR="00C75E38" w:rsidRDefault="00C75E38" w:rsidP="00C75E38">
      <w:pPr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2021.9</w:t>
      </w:r>
    </w:p>
    <w:p w:rsidR="00C75E38" w:rsidRDefault="00C75E38" w:rsidP="00C75E38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u w:val="single"/>
        </w:rPr>
        <w:t>奉贤区阳光外国语</w:t>
      </w:r>
      <w:r>
        <w:rPr>
          <w:rFonts w:hint="eastAsia"/>
          <w:b/>
          <w:bCs/>
          <w:sz w:val="28"/>
          <w:szCs w:val="28"/>
          <w:u w:val="single"/>
        </w:rPr>
        <w:t xml:space="preserve">   </w:t>
      </w:r>
      <w:r>
        <w:rPr>
          <w:rFonts w:hint="eastAsia"/>
          <w:b/>
          <w:bCs/>
          <w:sz w:val="28"/>
          <w:szCs w:val="28"/>
        </w:rPr>
        <w:t>学校（小学）</w:t>
      </w:r>
    </w:p>
    <w:p w:rsidR="00C75E38" w:rsidRPr="00F82F80" w:rsidRDefault="00C75E38" w:rsidP="00C75E38">
      <w:pPr>
        <w:rPr>
          <w:b/>
          <w:bCs/>
          <w:sz w:val="24"/>
          <w:szCs w:val="24"/>
          <w:u w:val="single"/>
        </w:rPr>
      </w:pPr>
    </w:p>
    <w:p w:rsidR="00C75E38" w:rsidRDefault="00C75E38" w:rsidP="00C75E38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读书荐书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（总数</w:t>
      </w:r>
      <w:r>
        <w:rPr>
          <w:rFonts w:hint="eastAsia"/>
          <w:b/>
          <w:bCs/>
          <w:sz w:val="28"/>
          <w:szCs w:val="28"/>
          <w:u w:val="single"/>
        </w:rPr>
        <w:t xml:space="preserve"> 99    </w:t>
      </w:r>
      <w:r>
        <w:rPr>
          <w:rFonts w:hint="eastAsia"/>
          <w:b/>
          <w:bCs/>
          <w:sz w:val="28"/>
          <w:szCs w:val="28"/>
        </w:rPr>
        <w:t>篇，评奖数</w:t>
      </w:r>
      <w:r>
        <w:rPr>
          <w:rFonts w:hint="eastAsia"/>
          <w:b/>
          <w:bCs/>
          <w:sz w:val="28"/>
          <w:szCs w:val="28"/>
          <w:u w:val="single"/>
        </w:rPr>
        <w:t xml:space="preserve">   10  </w:t>
      </w:r>
      <w:r>
        <w:rPr>
          <w:rFonts w:hint="eastAsia"/>
          <w:b/>
          <w:bCs/>
          <w:sz w:val="28"/>
          <w:szCs w:val="28"/>
        </w:rPr>
        <w:t>篇）</w:t>
      </w:r>
    </w:p>
    <w:p w:rsidR="00C75E38" w:rsidRDefault="00C75E38" w:rsidP="00C75E38">
      <w:pPr>
        <w:ind w:firstLineChars="650" w:firstLine="1370"/>
        <w:rPr>
          <w:b/>
          <w:bCs/>
          <w:sz w:val="28"/>
          <w:szCs w:val="28"/>
        </w:rPr>
      </w:pPr>
      <w:r w:rsidRPr="00774C97">
        <w:rPr>
          <w:rFonts w:hint="eastAsia"/>
          <w:b/>
          <w:bCs/>
          <w:szCs w:val="21"/>
        </w:rPr>
        <w:t>&lt;</w:t>
      </w:r>
      <w:r>
        <w:rPr>
          <w:rFonts w:hint="eastAsia"/>
          <w:b/>
          <w:bCs/>
          <w:szCs w:val="21"/>
        </w:rPr>
        <w:t>作品具备书名</w:t>
      </w:r>
      <w:r>
        <w:rPr>
          <w:rFonts w:hint="eastAsia"/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作者出名、作者、出版社、内容简介、读后感或书评</w:t>
      </w:r>
      <w:r w:rsidRPr="00774C97">
        <w:rPr>
          <w:rFonts w:hint="eastAsia"/>
          <w:b/>
          <w:bCs/>
          <w:szCs w:val="21"/>
        </w:rPr>
        <w:t>&gt;</w:t>
      </w:r>
    </w:p>
    <w:tbl>
      <w:tblPr>
        <w:tblW w:w="0" w:type="auto"/>
        <w:jc w:val="center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9"/>
        <w:gridCol w:w="1203"/>
        <w:gridCol w:w="1398"/>
        <w:gridCol w:w="3945"/>
        <w:gridCol w:w="885"/>
        <w:gridCol w:w="1575"/>
      </w:tblGrid>
      <w:tr w:rsidR="00C75E38" w:rsidRPr="000C3284" w:rsidTr="004F078F">
        <w:trPr>
          <w:trHeight w:val="682"/>
          <w:jc w:val="center"/>
        </w:trPr>
        <w:tc>
          <w:tcPr>
            <w:tcW w:w="729" w:type="dxa"/>
            <w:vAlign w:val="center"/>
          </w:tcPr>
          <w:p w:rsidR="00C75E38" w:rsidRPr="000C3284" w:rsidRDefault="00C75E38" w:rsidP="004F078F">
            <w:pPr>
              <w:jc w:val="center"/>
              <w:rPr>
                <w:b/>
                <w:bCs/>
                <w:sz w:val="24"/>
                <w:szCs w:val="24"/>
              </w:rPr>
            </w:pPr>
            <w:r w:rsidRPr="000C3284">
              <w:rPr>
                <w:rFonts w:hint="eastAsia"/>
                <w:b/>
                <w:bCs/>
                <w:sz w:val="24"/>
                <w:szCs w:val="24"/>
              </w:rPr>
              <w:t>名次序号</w:t>
            </w:r>
          </w:p>
        </w:tc>
        <w:tc>
          <w:tcPr>
            <w:tcW w:w="1203" w:type="dxa"/>
            <w:vAlign w:val="center"/>
          </w:tcPr>
          <w:p w:rsidR="00C75E38" w:rsidRPr="000C3284" w:rsidRDefault="00C75E38" w:rsidP="004F078F">
            <w:pPr>
              <w:jc w:val="center"/>
              <w:rPr>
                <w:b/>
                <w:bCs/>
                <w:sz w:val="24"/>
                <w:szCs w:val="24"/>
              </w:rPr>
            </w:pPr>
            <w:r w:rsidRPr="000C3284">
              <w:rPr>
                <w:rFonts w:hint="eastAsia"/>
                <w:b/>
                <w:bCs/>
                <w:sz w:val="24"/>
                <w:szCs w:val="24"/>
              </w:rPr>
              <w:t>作品序号</w:t>
            </w:r>
          </w:p>
        </w:tc>
        <w:tc>
          <w:tcPr>
            <w:tcW w:w="1398" w:type="dxa"/>
            <w:vAlign w:val="center"/>
          </w:tcPr>
          <w:p w:rsidR="00C75E38" w:rsidRPr="000C3284" w:rsidRDefault="00C75E38" w:rsidP="004F078F">
            <w:pPr>
              <w:jc w:val="center"/>
              <w:rPr>
                <w:b/>
                <w:bCs/>
                <w:sz w:val="24"/>
                <w:szCs w:val="24"/>
              </w:rPr>
            </w:pPr>
            <w:r w:rsidRPr="000C3284">
              <w:rPr>
                <w:rFonts w:hint="eastAsia"/>
                <w:b/>
                <w:bCs/>
                <w:sz w:val="24"/>
                <w:szCs w:val="24"/>
              </w:rPr>
              <w:t>获奖等第</w:t>
            </w:r>
          </w:p>
        </w:tc>
        <w:tc>
          <w:tcPr>
            <w:tcW w:w="3945" w:type="dxa"/>
            <w:vAlign w:val="center"/>
          </w:tcPr>
          <w:p w:rsidR="00C75E38" w:rsidRPr="000C3284" w:rsidRDefault="00C75E38" w:rsidP="004F078F">
            <w:pPr>
              <w:jc w:val="center"/>
              <w:rPr>
                <w:b/>
                <w:bCs/>
                <w:sz w:val="24"/>
                <w:szCs w:val="24"/>
              </w:rPr>
            </w:pPr>
            <w:r w:rsidRPr="000C3284">
              <w:rPr>
                <w:rFonts w:hint="eastAsia"/>
                <w:b/>
                <w:bCs/>
                <w:sz w:val="24"/>
                <w:szCs w:val="24"/>
              </w:rPr>
              <w:t>作品名称</w:t>
            </w:r>
          </w:p>
        </w:tc>
        <w:tc>
          <w:tcPr>
            <w:tcW w:w="885" w:type="dxa"/>
            <w:vAlign w:val="center"/>
          </w:tcPr>
          <w:p w:rsidR="00C75E38" w:rsidRPr="000C3284" w:rsidRDefault="00C75E38" w:rsidP="004F078F">
            <w:pPr>
              <w:jc w:val="center"/>
              <w:rPr>
                <w:b/>
                <w:bCs/>
                <w:sz w:val="24"/>
                <w:szCs w:val="24"/>
              </w:rPr>
            </w:pPr>
            <w:r w:rsidRPr="000C3284">
              <w:rPr>
                <w:rFonts w:hint="eastAsia"/>
                <w:b/>
                <w:bCs/>
                <w:sz w:val="24"/>
                <w:szCs w:val="24"/>
              </w:rPr>
              <w:t>班级</w:t>
            </w:r>
          </w:p>
        </w:tc>
        <w:tc>
          <w:tcPr>
            <w:tcW w:w="1575" w:type="dxa"/>
            <w:vAlign w:val="center"/>
          </w:tcPr>
          <w:p w:rsidR="00C75E38" w:rsidRPr="000C3284" w:rsidRDefault="00C75E38" w:rsidP="004F078F">
            <w:pPr>
              <w:jc w:val="center"/>
              <w:rPr>
                <w:b/>
                <w:bCs/>
                <w:sz w:val="24"/>
                <w:szCs w:val="24"/>
              </w:rPr>
            </w:pPr>
            <w:r w:rsidRPr="000C3284">
              <w:rPr>
                <w:rFonts w:hint="eastAsia"/>
                <w:b/>
                <w:bCs/>
                <w:sz w:val="24"/>
                <w:szCs w:val="24"/>
              </w:rPr>
              <w:t>姓名</w:t>
            </w:r>
          </w:p>
        </w:tc>
      </w:tr>
      <w:tr w:rsidR="00C75E38" w:rsidRPr="000C3284" w:rsidTr="004F078F">
        <w:trPr>
          <w:jc w:val="center"/>
        </w:trPr>
        <w:tc>
          <w:tcPr>
            <w:tcW w:w="729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 w:rsidRPr="000C3284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203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93583</w:t>
            </w:r>
          </w:p>
        </w:tc>
        <w:tc>
          <w:tcPr>
            <w:tcW w:w="1398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 w:rsidRPr="000C3284">
              <w:rPr>
                <w:rFonts w:hint="eastAsia"/>
                <w:sz w:val="28"/>
                <w:szCs w:val="28"/>
              </w:rPr>
              <w:t>优胜奖</w:t>
            </w:r>
          </w:p>
        </w:tc>
        <w:tc>
          <w:tcPr>
            <w:tcW w:w="3945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《爸妈不是我的佣人》</w:t>
            </w:r>
          </w:p>
        </w:tc>
        <w:tc>
          <w:tcPr>
            <w:tcW w:w="885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</w:t>
            </w:r>
            <w:proofErr w:type="gramStart"/>
            <w:r>
              <w:rPr>
                <w:rFonts w:hint="eastAsia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575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周子然</w:t>
            </w:r>
          </w:p>
        </w:tc>
      </w:tr>
      <w:tr w:rsidR="00C75E38" w:rsidRPr="000C3284" w:rsidTr="004F078F">
        <w:trPr>
          <w:jc w:val="center"/>
        </w:trPr>
        <w:tc>
          <w:tcPr>
            <w:tcW w:w="729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 w:rsidRPr="000C3284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203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145593</w:t>
            </w:r>
          </w:p>
        </w:tc>
        <w:tc>
          <w:tcPr>
            <w:tcW w:w="1398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 w:rsidRPr="000C3284">
              <w:rPr>
                <w:rFonts w:hint="eastAsia"/>
                <w:sz w:val="28"/>
                <w:szCs w:val="28"/>
              </w:rPr>
              <w:t>优胜奖</w:t>
            </w:r>
          </w:p>
        </w:tc>
        <w:tc>
          <w:tcPr>
            <w:tcW w:w="3945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《草房子》</w:t>
            </w:r>
          </w:p>
        </w:tc>
        <w:tc>
          <w:tcPr>
            <w:tcW w:w="885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五</w:t>
            </w:r>
            <w:proofErr w:type="gramStart"/>
            <w:r>
              <w:rPr>
                <w:rFonts w:hint="eastAsia"/>
                <w:sz w:val="28"/>
                <w:szCs w:val="28"/>
              </w:rPr>
              <w:t>3</w:t>
            </w:r>
            <w:proofErr w:type="gramEnd"/>
          </w:p>
        </w:tc>
        <w:tc>
          <w:tcPr>
            <w:tcW w:w="1575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顾雨洋</w:t>
            </w:r>
            <w:proofErr w:type="gramEnd"/>
          </w:p>
        </w:tc>
      </w:tr>
      <w:tr w:rsidR="00C75E38" w:rsidRPr="000C3284" w:rsidTr="004F078F">
        <w:trPr>
          <w:jc w:val="center"/>
        </w:trPr>
        <w:tc>
          <w:tcPr>
            <w:tcW w:w="729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 w:rsidRPr="000C3284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203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163638</w:t>
            </w:r>
          </w:p>
        </w:tc>
        <w:tc>
          <w:tcPr>
            <w:tcW w:w="1398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 w:rsidRPr="000C3284">
              <w:rPr>
                <w:rFonts w:hint="eastAsia"/>
                <w:sz w:val="28"/>
                <w:szCs w:val="28"/>
              </w:rPr>
              <w:t>优胜奖</w:t>
            </w:r>
          </w:p>
        </w:tc>
        <w:tc>
          <w:tcPr>
            <w:tcW w:w="3945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《老人与海》</w:t>
            </w:r>
          </w:p>
        </w:tc>
        <w:tc>
          <w:tcPr>
            <w:tcW w:w="885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五</w:t>
            </w:r>
            <w:proofErr w:type="gramStart"/>
            <w:r>
              <w:rPr>
                <w:rFonts w:hint="eastAsia"/>
                <w:sz w:val="28"/>
                <w:szCs w:val="28"/>
              </w:rPr>
              <w:t>3</w:t>
            </w:r>
            <w:proofErr w:type="gramEnd"/>
          </w:p>
        </w:tc>
        <w:tc>
          <w:tcPr>
            <w:tcW w:w="1575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唐禹庭</w:t>
            </w:r>
            <w:proofErr w:type="gramEnd"/>
          </w:p>
        </w:tc>
      </w:tr>
      <w:tr w:rsidR="00C75E38" w:rsidRPr="000C3284" w:rsidTr="004F078F">
        <w:trPr>
          <w:jc w:val="center"/>
        </w:trPr>
        <w:tc>
          <w:tcPr>
            <w:tcW w:w="729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203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173027</w:t>
            </w:r>
          </w:p>
        </w:tc>
        <w:tc>
          <w:tcPr>
            <w:tcW w:w="1398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 w:rsidRPr="000C3284">
              <w:rPr>
                <w:rFonts w:hint="eastAsia"/>
                <w:sz w:val="28"/>
                <w:szCs w:val="28"/>
              </w:rPr>
              <w:t>优胜奖</w:t>
            </w:r>
          </w:p>
        </w:tc>
        <w:tc>
          <w:tcPr>
            <w:tcW w:w="3945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《鲁宾逊漂流记》</w:t>
            </w:r>
          </w:p>
        </w:tc>
        <w:tc>
          <w:tcPr>
            <w:tcW w:w="885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五</w:t>
            </w:r>
            <w:proofErr w:type="gramStart"/>
            <w:r>
              <w:rPr>
                <w:rFonts w:hint="eastAsia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575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陆子轩</w:t>
            </w:r>
            <w:proofErr w:type="gramEnd"/>
          </w:p>
        </w:tc>
      </w:tr>
      <w:tr w:rsidR="00C75E38" w:rsidRPr="000C3284" w:rsidTr="004F078F">
        <w:trPr>
          <w:jc w:val="center"/>
        </w:trPr>
        <w:tc>
          <w:tcPr>
            <w:tcW w:w="729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203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167231</w:t>
            </w:r>
          </w:p>
        </w:tc>
        <w:tc>
          <w:tcPr>
            <w:tcW w:w="1398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 w:rsidRPr="000C3284">
              <w:rPr>
                <w:rFonts w:hint="eastAsia"/>
                <w:sz w:val="28"/>
                <w:szCs w:val="28"/>
              </w:rPr>
              <w:t>优胜奖</w:t>
            </w:r>
          </w:p>
        </w:tc>
        <w:tc>
          <w:tcPr>
            <w:tcW w:w="3945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战马</w:t>
            </w:r>
          </w:p>
        </w:tc>
        <w:tc>
          <w:tcPr>
            <w:tcW w:w="885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五</w:t>
            </w:r>
            <w:proofErr w:type="gramStart"/>
            <w:r>
              <w:rPr>
                <w:rFonts w:hint="eastAsia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575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刘思远</w:t>
            </w:r>
          </w:p>
        </w:tc>
      </w:tr>
      <w:tr w:rsidR="00C75E38" w:rsidRPr="000C3284" w:rsidTr="004F078F">
        <w:trPr>
          <w:jc w:val="center"/>
        </w:trPr>
        <w:tc>
          <w:tcPr>
            <w:tcW w:w="729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203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110572</w:t>
            </w:r>
          </w:p>
        </w:tc>
        <w:tc>
          <w:tcPr>
            <w:tcW w:w="1398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 w:rsidRPr="000C3284">
              <w:rPr>
                <w:rFonts w:hint="eastAsia"/>
                <w:sz w:val="28"/>
                <w:szCs w:val="28"/>
              </w:rPr>
              <w:t>优胜奖</w:t>
            </w:r>
          </w:p>
        </w:tc>
        <w:tc>
          <w:tcPr>
            <w:tcW w:w="3945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《夏洛的网》</w:t>
            </w:r>
          </w:p>
        </w:tc>
        <w:tc>
          <w:tcPr>
            <w:tcW w:w="885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</w:t>
            </w:r>
            <w:proofErr w:type="gramStart"/>
            <w:r>
              <w:rPr>
                <w:rFonts w:hint="eastAsia"/>
                <w:sz w:val="28"/>
                <w:szCs w:val="28"/>
              </w:rPr>
              <w:t>4</w:t>
            </w:r>
            <w:proofErr w:type="gramEnd"/>
          </w:p>
        </w:tc>
        <w:tc>
          <w:tcPr>
            <w:tcW w:w="1575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许硕</w:t>
            </w:r>
            <w:proofErr w:type="gramEnd"/>
          </w:p>
        </w:tc>
      </w:tr>
      <w:tr w:rsidR="00C75E38" w:rsidRPr="000C3284" w:rsidTr="004F078F">
        <w:trPr>
          <w:jc w:val="center"/>
        </w:trPr>
        <w:tc>
          <w:tcPr>
            <w:tcW w:w="729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1203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138456</w:t>
            </w:r>
          </w:p>
        </w:tc>
        <w:tc>
          <w:tcPr>
            <w:tcW w:w="1398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 w:rsidRPr="000C3284">
              <w:rPr>
                <w:rFonts w:hint="eastAsia"/>
                <w:sz w:val="28"/>
                <w:szCs w:val="28"/>
              </w:rPr>
              <w:t>优胜奖</w:t>
            </w:r>
          </w:p>
        </w:tc>
        <w:tc>
          <w:tcPr>
            <w:tcW w:w="3945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《小布头奇遇记》</w:t>
            </w:r>
          </w:p>
        </w:tc>
        <w:tc>
          <w:tcPr>
            <w:tcW w:w="885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四</w:t>
            </w:r>
            <w:proofErr w:type="gramStart"/>
            <w:r>
              <w:rPr>
                <w:rFonts w:hint="eastAsia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575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蔡梦瑶</w:t>
            </w:r>
          </w:p>
        </w:tc>
      </w:tr>
      <w:tr w:rsidR="00C75E38" w:rsidRPr="000C3284" w:rsidTr="004F078F">
        <w:trPr>
          <w:jc w:val="center"/>
        </w:trPr>
        <w:tc>
          <w:tcPr>
            <w:tcW w:w="729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203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131119</w:t>
            </w:r>
          </w:p>
        </w:tc>
        <w:tc>
          <w:tcPr>
            <w:tcW w:w="1398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 w:rsidRPr="000C3284">
              <w:rPr>
                <w:rFonts w:hint="eastAsia"/>
                <w:sz w:val="28"/>
                <w:szCs w:val="28"/>
              </w:rPr>
              <w:t>优胜奖</w:t>
            </w:r>
          </w:p>
        </w:tc>
        <w:tc>
          <w:tcPr>
            <w:tcW w:w="3945" w:type="dxa"/>
          </w:tcPr>
          <w:p w:rsidR="00C75E38" w:rsidRPr="00FA1B3A" w:rsidRDefault="00C75E38" w:rsidP="004F078F">
            <w:pPr>
              <w:jc w:val="center"/>
              <w:rPr>
                <w:sz w:val="24"/>
                <w:szCs w:val="24"/>
              </w:rPr>
            </w:pPr>
            <w:proofErr w:type="gramStart"/>
            <w:r w:rsidRPr="00FA1B3A">
              <w:rPr>
                <w:rFonts w:hint="eastAsia"/>
                <w:sz w:val="24"/>
                <w:szCs w:val="24"/>
              </w:rPr>
              <w:t>笑猫日记</w:t>
            </w:r>
            <w:proofErr w:type="gramEnd"/>
            <w:r w:rsidRPr="00FA1B3A">
              <w:rPr>
                <w:rFonts w:hint="eastAsia"/>
                <w:sz w:val="24"/>
                <w:szCs w:val="24"/>
              </w:rPr>
              <w:t>——小猫出生在秘密山洞</w:t>
            </w:r>
          </w:p>
        </w:tc>
        <w:tc>
          <w:tcPr>
            <w:tcW w:w="885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四</w:t>
            </w:r>
            <w:proofErr w:type="gramStart"/>
            <w:r>
              <w:rPr>
                <w:rFonts w:hint="eastAsia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575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邢珊榕</w:t>
            </w:r>
          </w:p>
        </w:tc>
      </w:tr>
      <w:tr w:rsidR="00C75E38" w:rsidRPr="000C3284" w:rsidTr="004F078F">
        <w:trPr>
          <w:jc w:val="center"/>
        </w:trPr>
        <w:tc>
          <w:tcPr>
            <w:tcW w:w="729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1203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173555</w:t>
            </w:r>
          </w:p>
        </w:tc>
        <w:tc>
          <w:tcPr>
            <w:tcW w:w="1398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 w:rsidRPr="000C3284">
              <w:rPr>
                <w:rFonts w:hint="eastAsia"/>
                <w:sz w:val="28"/>
                <w:szCs w:val="28"/>
              </w:rPr>
              <w:t>优胜奖</w:t>
            </w:r>
          </w:p>
        </w:tc>
        <w:tc>
          <w:tcPr>
            <w:tcW w:w="3945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《闪闪的红星》</w:t>
            </w:r>
          </w:p>
        </w:tc>
        <w:tc>
          <w:tcPr>
            <w:tcW w:w="885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五</w:t>
            </w:r>
            <w:proofErr w:type="gramStart"/>
            <w:r>
              <w:rPr>
                <w:rFonts w:hint="eastAsia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575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张韩辰</w:t>
            </w:r>
          </w:p>
        </w:tc>
      </w:tr>
      <w:tr w:rsidR="00C75E38" w:rsidRPr="000C3284" w:rsidTr="004F078F">
        <w:trPr>
          <w:jc w:val="center"/>
        </w:trPr>
        <w:tc>
          <w:tcPr>
            <w:tcW w:w="729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203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154025</w:t>
            </w:r>
          </w:p>
        </w:tc>
        <w:tc>
          <w:tcPr>
            <w:tcW w:w="1398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 w:rsidRPr="000C3284">
              <w:rPr>
                <w:rFonts w:hint="eastAsia"/>
                <w:sz w:val="28"/>
                <w:szCs w:val="28"/>
              </w:rPr>
              <w:t>优胜奖</w:t>
            </w:r>
          </w:p>
        </w:tc>
        <w:tc>
          <w:tcPr>
            <w:tcW w:w="3945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《小兵张嘎》</w:t>
            </w:r>
          </w:p>
        </w:tc>
        <w:tc>
          <w:tcPr>
            <w:tcW w:w="885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四</w:t>
            </w:r>
            <w:proofErr w:type="gramStart"/>
            <w:r>
              <w:rPr>
                <w:rFonts w:hint="eastAsia"/>
                <w:sz w:val="28"/>
                <w:szCs w:val="28"/>
              </w:rPr>
              <w:t>4</w:t>
            </w:r>
            <w:proofErr w:type="gramEnd"/>
          </w:p>
        </w:tc>
        <w:tc>
          <w:tcPr>
            <w:tcW w:w="1575" w:type="dxa"/>
          </w:tcPr>
          <w:p w:rsidR="00C75E38" w:rsidRPr="000C3284" w:rsidRDefault="00C75E38" w:rsidP="004F0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吕思瑶</w:t>
            </w:r>
          </w:p>
        </w:tc>
      </w:tr>
    </w:tbl>
    <w:p w:rsidR="00C75E38" w:rsidRDefault="00C75E38" w:rsidP="00C75E38"/>
    <w:p w:rsidR="00F73F3B" w:rsidRDefault="00F73F3B" w:rsidP="00E411CC">
      <w:pPr>
        <w:pStyle w:val="3"/>
        <w:shd w:val="clear" w:color="auto" w:fill="FFFFFF"/>
        <w:spacing w:before="0" w:beforeAutospacing="0" w:after="0" w:afterAutospacing="0" w:line="560" w:lineRule="exact"/>
        <w:jc w:val="center"/>
        <w:rPr>
          <w:rFonts w:asciiTheme="majorEastAsia" w:eastAsiaTheme="majorEastAsia" w:hAnsiTheme="majorEastAsia" w:hint="eastAsia"/>
          <w:sz w:val="28"/>
          <w:szCs w:val="28"/>
        </w:rPr>
      </w:pPr>
    </w:p>
    <w:p w:rsidR="00C75E38" w:rsidRDefault="00C75E38" w:rsidP="00E411CC">
      <w:pPr>
        <w:pStyle w:val="3"/>
        <w:shd w:val="clear" w:color="auto" w:fill="FFFFFF"/>
        <w:spacing w:before="0" w:beforeAutospacing="0" w:after="0" w:afterAutospacing="0" w:line="560" w:lineRule="exact"/>
        <w:jc w:val="center"/>
        <w:rPr>
          <w:rFonts w:asciiTheme="majorEastAsia" w:eastAsiaTheme="majorEastAsia" w:hAnsiTheme="majorEastAsia" w:hint="eastAsia"/>
          <w:sz w:val="28"/>
          <w:szCs w:val="28"/>
        </w:rPr>
      </w:pPr>
    </w:p>
    <w:p w:rsidR="00C75E38" w:rsidRDefault="00C75E38" w:rsidP="00E411CC">
      <w:pPr>
        <w:pStyle w:val="3"/>
        <w:shd w:val="clear" w:color="auto" w:fill="FFFFFF"/>
        <w:spacing w:before="0" w:beforeAutospacing="0" w:after="0" w:afterAutospacing="0" w:line="560" w:lineRule="exact"/>
        <w:jc w:val="center"/>
        <w:rPr>
          <w:rFonts w:asciiTheme="majorEastAsia" w:eastAsiaTheme="majorEastAsia" w:hAnsiTheme="majorEastAsia" w:hint="eastAsia"/>
          <w:sz w:val="28"/>
          <w:szCs w:val="28"/>
        </w:rPr>
      </w:pPr>
    </w:p>
    <w:p w:rsidR="00C75E38" w:rsidRDefault="00C75E38" w:rsidP="00E411CC">
      <w:pPr>
        <w:pStyle w:val="3"/>
        <w:shd w:val="clear" w:color="auto" w:fill="FFFFFF"/>
        <w:spacing w:before="0" w:beforeAutospacing="0" w:after="0" w:afterAutospacing="0" w:line="560" w:lineRule="exact"/>
        <w:jc w:val="center"/>
        <w:rPr>
          <w:rFonts w:asciiTheme="majorEastAsia" w:eastAsiaTheme="majorEastAsia" w:hAnsiTheme="majorEastAsia" w:hint="eastAsia"/>
          <w:sz w:val="28"/>
          <w:szCs w:val="28"/>
        </w:rPr>
      </w:pPr>
    </w:p>
    <w:p w:rsidR="00C75E38" w:rsidRDefault="00C75E38" w:rsidP="00E411CC">
      <w:pPr>
        <w:pStyle w:val="3"/>
        <w:shd w:val="clear" w:color="auto" w:fill="FFFFFF"/>
        <w:spacing w:before="0" w:beforeAutospacing="0" w:after="0" w:afterAutospacing="0" w:line="560" w:lineRule="exact"/>
        <w:jc w:val="center"/>
        <w:rPr>
          <w:rFonts w:asciiTheme="majorEastAsia" w:eastAsiaTheme="majorEastAsia" w:hAnsiTheme="majorEastAsia" w:hint="eastAsia"/>
          <w:sz w:val="28"/>
          <w:szCs w:val="28"/>
        </w:rPr>
      </w:pPr>
    </w:p>
    <w:p w:rsidR="00C75E38" w:rsidRDefault="00C75E38" w:rsidP="00E411CC">
      <w:pPr>
        <w:pStyle w:val="3"/>
        <w:shd w:val="clear" w:color="auto" w:fill="FFFFFF"/>
        <w:spacing w:before="0" w:beforeAutospacing="0" w:after="0" w:afterAutospacing="0" w:line="560" w:lineRule="exact"/>
        <w:jc w:val="center"/>
        <w:rPr>
          <w:rFonts w:asciiTheme="majorEastAsia" w:eastAsiaTheme="majorEastAsia" w:hAnsiTheme="majorEastAsia"/>
          <w:sz w:val="28"/>
          <w:szCs w:val="28"/>
        </w:rPr>
      </w:pPr>
    </w:p>
    <w:p w:rsidR="00E411CC" w:rsidRPr="00F73F3B" w:rsidRDefault="00E411CC" w:rsidP="00E411CC">
      <w:pPr>
        <w:pStyle w:val="3"/>
        <w:shd w:val="clear" w:color="auto" w:fill="FFFFFF"/>
        <w:spacing w:before="0" w:beforeAutospacing="0" w:after="0" w:afterAutospacing="0" w:line="560" w:lineRule="exact"/>
        <w:jc w:val="center"/>
        <w:rPr>
          <w:rFonts w:asciiTheme="majorEastAsia" w:eastAsiaTheme="majorEastAsia" w:hAnsiTheme="majorEastAsia"/>
          <w:sz w:val="28"/>
          <w:szCs w:val="28"/>
        </w:rPr>
      </w:pPr>
      <w:r w:rsidRPr="00F73F3B">
        <w:rPr>
          <w:rFonts w:asciiTheme="majorEastAsia" w:eastAsiaTheme="majorEastAsia" w:hAnsiTheme="majorEastAsia" w:hint="eastAsia"/>
          <w:sz w:val="28"/>
          <w:szCs w:val="28"/>
        </w:rPr>
        <w:lastRenderedPageBreak/>
        <w:t>《爸妈不是我的佣人》</w:t>
      </w:r>
    </w:p>
    <w:p w:rsidR="00E411CC" w:rsidRPr="00F73F3B" w:rsidRDefault="00E411CC" w:rsidP="00E411CC">
      <w:pPr>
        <w:shd w:val="clear" w:color="auto" w:fill="FFFFFF"/>
        <w:spacing w:line="560" w:lineRule="exact"/>
        <w:jc w:val="center"/>
        <w:rPr>
          <w:rFonts w:asciiTheme="majorEastAsia" w:eastAsiaTheme="majorEastAsia" w:hAnsiTheme="majorEastAsia"/>
          <w:szCs w:val="21"/>
        </w:rPr>
      </w:pPr>
      <w:r w:rsidRPr="00F73F3B">
        <w:rPr>
          <w:rFonts w:asciiTheme="majorEastAsia" w:eastAsiaTheme="majorEastAsia" w:hAnsiTheme="majorEastAsia" w:hint="eastAsia"/>
          <w:szCs w:val="21"/>
        </w:rPr>
        <w:t>出版社：朝华出版社</w:t>
      </w:r>
      <w:r w:rsidRPr="00F73F3B">
        <w:rPr>
          <w:rFonts w:asciiTheme="majorEastAsia" w:eastAsiaTheme="majorEastAsia" w:hAnsiTheme="majorEastAsia" w:hint="eastAsia"/>
          <w:szCs w:val="21"/>
        </w:rPr>
        <w:br/>
      </w:r>
      <w:r w:rsidRPr="00F73F3B">
        <w:rPr>
          <w:rStyle w:val="article-metadata-author"/>
          <w:rFonts w:asciiTheme="majorEastAsia" w:eastAsiaTheme="majorEastAsia" w:hAnsiTheme="majorEastAsia" w:hint="eastAsia"/>
          <w:szCs w:val="21"/>
        </w:rPr>
        <w:t>作者：周子然</w:t>
      </w:r>
      <w:r w:rsidRPr="00F73F3B">
        <w:rPr>
          <w:rFonts w:asciiTheme="majorEastAsia" w:eastAsiaTheme="majorEastAsia" w:hAnsiTheme="majorEastAsia" w:hint="eastAsia"/>
          <w:szCs w:val="21"/>
        </w:rPr>
        <w:t> </w:t>
      </w:r>
      <w:r w:rsidRPr="00F73F3B">
        <w:rPr>
          <w:rStyle w:val="article-metadata-area"/>
          <w:rFonts w:asciiTheme="majorEastAsia" w:eastAsiaTheme="majorEastAsia" w:hAnsiTheme="majorEastAsia" w:hint="eastAsia"/>
          <w:szCs w:val="21"/>
        </w:rPr>
        <w:t>区县：奉贤区</w:t>
      </w:r>
      <w:r w:rsidRPr="00F73F3B">
        <w:rPr>
          <w:rFonts w:asciiTheme="majorEastAsia" w:eastAsiaTheme="majorEastAsia" w:hAnsiTheme="majorEastAsia" w:hint="eastAsia"/>
          <w:szCs w:val="21"/>
        </w:rPr>
        <w:br/>
      </w:r>
      <w:r w:rsidRPr="00F73F3B">
        <w:rPr>
          <w:rStyle w:val="article-metadata-school"/>
          <w:rFonts w:asciiTheme="majorEastAsia" w:eastAsiaTheme="majorEastAsia" w:hAnsiTheme="majorEastAsia" w:hint="eastAsia"/>
          <w:szCs w:val="21"/>
        </w:rPr>
        <w:t>学校：奉贤区阳光外国语学校</w:t>
      </w:r>
      <w:r w:rsidRPr="00F73F3B">
        <w:rPr>
          <w:rFonts w:asciiTheme="majorEastAsia" w:eastAsiaTheme="majorEastAsia" w:hAnsiTheme="majorEastAsia" w:hint="eastAsia"/>
          <w:szCs w:val="21"/>
        </w:rPr>
        <w:t> </w:t>
      </w:r>
      <w:r w:rsidRPr="00F73F3B">
        <w:rPr>
          <w:rStyle w:val="article-metadata-grade"/>
          <w:rFonts w:asciiTheme="majorEastAsia" w:eastAsiaTheme="majorEastAsia" w:hAnsiTheme="majorEastAsia" w:hint="eastAsia"/>
          <w:szCs w:val="21"/>
        </w:rPr>
        <w:t>年级：二年级</w:t>
      </w:r>
      <w:r w:rsidRPr="00F73F3B">
        <w:rPr>
          <w:rFonts w:asciiTheme="majorEastAsia" w:eastAsiaTheme="majorEastAsia" w:hAnsiTheme="majorEastAsia" w:hint="eastAsia"/>
          <w:szCs w:val="21"/>
        </w:rPr>
        <w:t> </w:t>
      </w:r>
      <w:r w:rsidRPr="00F73F3B">
        <w:rPr>
          <w:rStyle w:val="article-metadata-class"/>
          <w:rFonts w:asciiTheme="majorEastAsia" w:eastAsiaTheme="majorEastAsia" w:hAnsiTheme="majorEastAsia" w:hint="eastAsia"/>
          <w:szCs w:val="21"/>
        </w:rPr>
        <w:t>班级：1班</w:t>
      </w:r>
    </w:p>
    <w:p w:rsidR="00E411CC" w:rsidRPr="00F73F3B" w:rsidRDefault="00E411CC" w:rsidP="00E411CC">
      <w:pPr>
        <w:pStyle w:val="a3"/>
        <w:shd w:val="clear" w:color="auto" w:fill="FFFFFF"/>
        <w:spacing w:before="0" w:beforeAutospacing="0" w:after="240" w:afterAutospacing="0" w:line="560" w:lineRule="exact"/>
        <w:rPr>
          <w:rFonts w:asciiTheme="majorEastAsia" w:eastAsiaTheme="majorEastAsia" w:hAnsiTheme="majorEastAsia"/>
          <w:sz w:val="21"/>
          <w:szCs w:val="21"/>
        </w:rPr>
      </w:pPr>
      <w:r w:rsidRPr="00F73F3B">
        <w:rPr>
          <w:rFonts w:asciiTheme="majorEastAsia" w:eastAsiaTheme="majorEastAsia" w:hAnsiTheme="majorEastAsia" w:hint="eastAsia"/>
          <w:sz w:val="21"/>
          <w:szCs w:val="21"/>
        </w:rPr>
        <w:t xml:space="preserve">　　我给大家介绍一本书，这本书的名字是《爸妈不是我的佣人》，是乐多多《胡小闹日记》中的一本。</w:t>
      </w:r>
    </w:p>
    <w:p w:rsidR="00E411CC" w:rsidRPr="00F73F3B" w:rsidRDefault="00E411CC" w:rsidP="00E411CC">
      <w:pPr>
        <w:pStyle w:val="a3"/>
        <w:shd w:val="clear" w:color="auto" w:fill="FFFFFF"/>
        <w:spacing w:before="0" w:beforeAutospacing="0" w:after="240" w:afterAutospacing="0" w:line="560" w:lineRule="exact"/>
        <w:rPr>
          <w:rFonts w:asciiTheme="majorEastAsia" w:eastAsiaTheme="majorEastAsia" w:hAnsiTheme="majorEastAsia"/>
          <w:sz w:val="21"/>
          <w:szCs w:val="21"/>
        </w:rPr>
      </w:pPr>
      <w:r w:rsidRPr="00F73F3B">
        <w:rPr>
          <w:rFonts w:asciiTheme="majorEastAsia" w:eastAsiaTheme="majorEastAsia" w:hAnsiTheme="majorEastAsia" w:hint="eastAsia"/>
          <w:sz w:val="21"/>
          <w:szCs w:val="21"/>
        </w:rPr>
        <w:t xml:space="preserve">　　这本书主人公是一个小男孩，名叫胡小闹。他自信天真、喜欢恶作剧，为的是引起别人的注意。</w:t>
      </w:r>
    </w:p>
    <w:p w:rsidR="00E411CC" w:rsidRPr="00F73F3B" w:rsidRDefault="00E411CC" w:rsidP="00E411CC">
      <w:pPr>
        <w:pStyle w:val="a3"/>
        <w:shd w:val="clear" w:color="auto" w:fill="FFFFFF"/>
        <w:spacing w:before="0" w:beforeAutospacing="0" w:after="240" w:afterAutospacing="0" w:line="560" w:lineRule="exact"/>
        <w:rPr>
          <w:rFonts w:asciiTheme="majorEastAsia" w:eastAsiaTheme="majorEastAsia" w:hAnsiTheme="majorEastAsia"/>
          <w:sz w:val="21"/>
          <w:szCs w:val="21"/>
        </w:rPr>
      </w:pPr>
      <w:r w:rsidRPr="00F73F3B">
        <w:rPr>
          <w:rFonts w:asciiTheme="majorEastAsia" w:eastAsiaTheme="majorEastAsia" w:hAnsiTheme="majorEastAsia" w:hint="eastAsia"/>
          <w:sz w:val="21"/>
          <w:szCs w:val="21"/>
        </w:rPr>
        <w:t xml:space="preserve">　　每天，胡小闹都像小王子一样被爸妈</w:t>
      </w:r>
      <w:proofErr w:type="gramStart"/>
      <w:r w:rsidRPr="00F73F3B">
        <w:rPr>
          <w:rFonts w:asciiTheme="majorEastAsia" w:eastAsiaTheme="majorEastAsia" w:hAnsiTheme="majorEastAsia" w:hint="eastAsia"/>
          <w:sz w:val="21"/>
          <w:szCs w:val="21"/>
        </w:rPr>
        <w:t>伺候着</w:t>
      </w:r>
      <w:proofErr w:type="gramEnd"/>
      <w:r w:rsidRPr="00F73F3B">
        <w:rPr>
          <w:rFonts w:asciiTheme="majorEastAsia" w:eastAsiaTheme="majorEastAsia" w:hAnsiTheme="majorEastAsia" w:hint="eastAsia"/>
          <w:sz w:val="21"/>
          <w:szCs w:val="21"/>
        </w:rPr>
        <w:t>。衣来伸手，饭来张口，让妈妈帮他做题，让爸爸担当他的专职司机，过着平静的生活。突然有一天，这种平静被打破了：班里来了一位新班主任——高歌。他博学多才，阳光乐观，赢得了同学们的喜爱。经高歌老师提议，胡小闹、闫石、小樱桃等三位同学展开了一场激烈的独立大赛，获胜者可以和高歌老师到电视塔</w:t>
      </w:r>
      <w:proofErr w:type="gramStart"/>
      <w:r w:rsidRPr="00F73F3B">
        <w:rPr>
          <w:rFonts w:asciiTheme="majorEastAsia" w:eastAsiaTheme="majorEastAsia" w:hAnsiTheme="majorEastAsia" w:hint="eastAsia"/>
          <w:sz w:val="21"/>
          <w:szCs w:val="21"/>
        </w:rPr>
        <w:t>最</w:t>
      </w:r>
      <w:proofErr w:type="gramEnd"/>
      <w:r w:rsidRPr="00F73F3B">
        <w:rPr>
          <w:rFonts w:asciiTheme="majorEastAsia" w:eastAsiaTheme="majorEastAsia" w:hAnsiTheme="majorEastAsia" w:hint="eastAsia"/>
          <w:sz w:val="21"/>
          <w:szCs w:val="21"/>
        </w:rPr>
        <w:t>高层的旋转餐厅一起吃饭。</w:t>
      </w:r>
    </w:p>
    <w:p w:rsidR="00E411CC" w:rsidRPr="00F73F3B" w:rsidRDefault="00E411CC" w:rsidP="00E411CC">
      <w:pPr>
        <w:pStyle w:val="a3"/>
        <w:shd w:val="clear" w:color="auto" w:fill="FFFFFF"/>
        <w:spacing w:before="0" w:beforeAutospacing="0" w:after="240" w:afterAutospacing="0" w:line="560" w:lineRule="exact"/>
        <w:rPr>
          <w:rFonts w:asciiTheme="majorEastAsia" w:eastAsiaTheme="majorEastAsia" w:hAnsiTheme="majorEastAsia"/>
          <w:sz w:val="21"/>
          <w:szCs w:val="21"/>
        </w:rPr>
      </w:pPr>
      <w:r w:rsidRPr="00F73F3B">
        <w:rPr>
          <w:rFonts w:asciiTheme="majorEastAsia" w:eastAsiaTheme="majorEastAsia" w:hAnsiTheme="majorEastAsia" w:hint="eastAsia"/>
          <w:sz w:val="21"/>
          <w:szCs w:val="21"/>
        </w:rPr>
        <w:t xml:space="preserve">　　比赛过程中，三位选手还一起去了农村，体验农村孩子的艰苦。他们认识了李达和许多好朋友，看到了也亲身体验了他们的艰苦。回到家后，他们帮家长干了许多事，并组织了一次针对农村孩子的捐书活动，活动很成功。</w:t>
      </w:r>
    </w:p>
    <w:p w:rsidR="00E411CC" w:rsidRPr="00F73F3B" w:rsidRDefault="00E411CC" w:rsidP="00E411CC">
      <w:pPr>
        <w:pStyle w:val="a3"/>
        <w:shd w:val="clear" w:color="auto" w:fill="FFFFFF"/>
        <w:spacing w:before="0" w:beforeAutospacing="0" w:after="240" w:afterAutospacing="0" w:line="560" w:lineRule="exact"/>
        <w:rPr>
          <w:rFonts w:asciiTheme="majorEastAsia" w:eastAsiaTheme="majorEastAsia" w:hAnsiTheme="majorEastAsia"/>
          <w:sz w:val="21"/>
          <w:szCs w:val="21"/>
        </w:rPr>
      </w:pPr>
      <w:r w:rsidRPr="00F73F3B">
        <w:rPr>
          <w:rFonts w:asciiTheme="majorEastAsia" w:eastAsiaTheme="majorEastAsia" w:hAnsiTheme="majorEastAsia" w:hint="eastAsia"/>
          <w:sz w:val="21"/>
          <w:szCs w:val="21"/>
        </w:rPr>
        <w:t xml:space="preserve">　　你们想知道最后谁赢了吗？答案是三个人都获胜了！每个人在这次比赛中不仅提高了成绩，而且增强了独立意识和自律能力。所以，每个人都应当胜利！</w:t>
      </w:r>
    </w:p>
    <w:p w:rsidR="00E411CC" w:rsidRPr="00F73F3B" w:rsidRDefault="00E411CC" w:rsidP="00E411CC">
      <w:pPr>
        <w:pStyle w:val="a3"/>
        <w:shd w:val="clear" w:color="auto" w:fill="FFFFFF"/>
        <w:spacing w:before="0" w:beforeAutospacing="0" w:after="240" w:afterAutospacing="0" w:line="560" w:lineRule="exact"/>
        <w:rPr>
          <w:rFonts w:asciiTheme="majorEastAsia" w:eastAsiaTheme="majorEastAsia" w:hAnsiTheme="majorEastAsia"/>
          <w:sz w:val="21"/>
          <w:szCs w:val="21"/>
        </w:rPr>
      </w:pPr>
      <w:r w:rsidRPr="00F73F3B">
        <w:rPr>
          <w:rFonts w:asciiTheme="majorEastAsia" w:eastAsiaTheme="majorEastAsia" w:hAnsiTheme="majorEastAsia" w:hint="eastAsia"/>
          <w:sz w:val="21"/>
          <w:szCs w:val="21"/>
        </w:rPr>
        <w:t xml:space="preserve">　　通过这本书，我知道了父母不是理所当然地要为我们做事。我们自己的事情要自己做，还要尽量帮助父母和他人多做一些有益的事。</w:t>
      </w:r>
    </w:p>
    <w:p w:rsidR="00E411CC" w:rsidRDefault="00E411CC" w:rsidP="00E411CC">
      <w:pPr>
        <w:pStyle w:val="3"/>
        <w:shd w:val="clear" w:color="auto" w:fill="FFFFFF"/>
        <w:spacing w:before="0" w:beforeAutospacing="0" w:after="0" w:afterAutospacing="0" w:line="560" w:lineRule="exact"/>
        <w:jc w:val="center"/>
        <w:rPr>
          <w:rFonts w:asciiTheme="majorEastAsia" w:eastAsiaTheme="majorEastAsia" w:hAnsiTheme="majorEastAsia" w:hint="eastAsia"/>
          <w:sz w:val="21"/>
          <w:szCs w:val="21"/>
        </w:rPr>
      </w:pPr>
    </w:p>
    <w:p w:rsidR="00C75E38" w:rsidRPr="00F73F3B" w:rsidRDefault="00C75E38" w:rsidP="00E411CC">
      <w:pPr>
        <w:pStyle w:val="3"/>
        <w:shd w:val="clear" w:color="auto" w:fill="FFFFFF"/>
        <w:spacing w:before="0" w:beforeAutospacing="0" w:after="0" w:afterAutospacing="0" w:line="560" w:lineRule="exact"/>
        <w:jc w:val="center"/>
        <w:rPr>
          <w:rFonts w:asciiTheme="majorEastAsia" w:eastAsiaTheme="majorEastAsia" w:hAnsiTheme="majorEastAsia"/>
          <w:sz w:val="21"/>
          <w:szCs w:val="21"/>
        </w:rPr>
      </w:pPr>
      <w:bookmarkStart w:id="0" w:name="_GoBack"/>
      <w:bookmarkEnd w:id="0"/>
    </w:p>
    <w:p w:rsidR="00E411CC" w:rsidRPr="00F73F3B" w:rsidRDefault="00E411CC" w:rsidP="00E411CC">
      <w:pPr>
        <w:widowControl/>
        <w:shd w:val="clear" w:color="auto" w:fill="FFFFFF"/>
        <w:spacing w:line="560" w:lineRule="exact"/>
        <w:jc w:val="center"/>
        <w:outlineLvl w:val="2"/>
        <w:rPr>
          <w:rFonts w:asciiTheme="majorEastAsia" w:eastAsiaTheme="majorEastAsia" w:hAnsiTheme="majorEastAsia" w:cs="宋体"/>
          <w:b/>
          <w:bCs/>
          <w:kern w:val="0"/>
          <w:sz w:val="28"/>
          <w:szCs w:val="28"/>
        </w:rPr>
      </w:pPr>
      <w:r w:rsidRPr="00F73F3B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lastRenderedPageBreak/>
        <w:t>《草房子》</w:t>
      </w:r>
    </w:p>
    <w:p w:rsidR="00E411CC" w:rsidRPr="00F73F3B" w:rsidRDefault="00E411CC" w:rsidP="00E411CC">
      <w:pPr>
        <w:widowControl/>
        <w:shd w:val="clear" w:color="auto" w:fill="FFFFFF"/>
        <w:spacing w:line="560" w:lineRule="exact"/>
        <w:jc w:val="center"/>
        <w:rPr>
          <w:rFonts w:asciiTheme="majorEastAsia" w:eastAsiaTheme="majorEastAsia" w:hAnsiTheme="majorEastAsia" w:cs="宋体"/>
          <w:kern w:val="0"/>
          <w:szCs w:val="21"/>
        </w:rPr>
      </w:pPr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>出版社：江苏凤凰少年儿童出版社</w:t>
      </w:r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br/>
        <w:t>作者：</w:t>
      </w:r>
      <w:proofErr w:type="gramStart"/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>顾雨洋</w:t>
      </w:r>
      <w:proofErr w:type="gramEnd"/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> 区县：奉贤区</w:t>
      </w:r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br/>
        <w:t>学校：奉贤区阳光外国语学校 年级：五年级 班级：3班</w:t>
      </w:r>
    </w:p>
    <w:p w:rsidR="00E411CC" w:rsidRPr="00F73F3B" w:rsidRDefault="00E411CC" w:rsidP="00E411CC">
      <w:pPr>
        <w:widowControl/>
        <w:shd w:val="clear" w:color="auto" w:fill="FFFFFF"/>
        <w:spacing w:after="240" w:line="560" w:lineRule="exact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 xml:space="preserve">　　我要推荐的好书是曹文轩的《草房子》，由江苏凤凰少年儿童出版社出版，这本书主要讲诉了男孩桑桑的六年小学生活。六年间经历的许多看似寻常但又催人泪下、撼动人心的故事，让少年桑桑获得了刻骨铭心、终身难忘的人生启蒙。</w:t>
      </w:r>
    </w:p>
    <w:p w:rsidR="00E411CC" w:rsidRPr="00F73F3B" w:rsidRDefault="00E411CC" w:rsidP="00E411CC">
      <w:pPr>
        <w:widowControl/>
        <w:shd w:val="clear" w:color="auto" w:fill="FFFFFF"/>
        <w:spacing w:after="240" w:line="560" w:lineRule="exact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 xml:space="preserve">　　通过阅读一个个小故事，我认识了作者笔下许多栩栩如生的人物：有性格开朗、奇思妙想的桑桑，有性格内向、温柔善良的纸月，有慈祥的秦大奶奶，有骄傲的杜小康等……其中让我印象深刻的是桑桑的一位同学：陆鹤。因为他没有头发被同学取了一个绰号，叫“秃鹤”。有一次，“秃鹤”受不了同学们的嘲笑，戴了一顶帽子上学，但是同学们并没有放过他，把他的帽子抢了过去，还挂在了旗杆顶上。为了报复他人对他的轻慢和侮辱，“秃鹤”在校长极为重视的会操上出演了一场笑话。但在后来的文艺汇演中，“秃鹤”的精彩表演让大家重新认识了他：这个世界上最英俊的男孩。</w:t>
      </w:r>
    </w:p>
    <w:p w:rsidR="00E411CC" w:rsidRPr="00F73F3B" w:rsidRDefault="00E411CC" w:rsidP="00E411CC">
      <w:pPr>
        <w:widowControl/>
        <w:shd w:val="clear" w:color="auto" w:fill="FFFFFF"/>
        <w:spacing w:after="240" w:line="560" w:lineRule="exact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 xml:space="preserve">　　这篇文章使我感受颇多。外貌的缺陷给“秃鹤”的生活带来了许多的困扰，但“秃鹤”并没有在外貌的缺陷面前曲服，他凭借自己的努力在文艺汇演中“不鸣则已，一鸣惊人”，使人们对他刮目相看。没有一个人是十全十美的，无论是谁都有缺点和自己独特的闪光点，我们要学会发现自己的闪光点。面对缺点要用平常心对待，不要耿耿于怀，让自己丢失了发现“美”的眼睛。</w:t>
      </w:r>
    </w:p>
    <w:p w:rsidR="00E411CC" w:rsidRPr="00F73F3B" w:rsidRDefault="00E411CC" w:rsidP="00E411CC">
      <w:pPr>
        <w:pStyle w:val="3"/>
        <w:shd w:val="clear" w:color="auto" w:fill="FFFFFF"/>
        <w:spacing w:before="0" w:beforeAutospacing="0" w:after="0" w:afterAutospacing="0" w:line="560" w:lineRule="exact"/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E411CC" w:rsidRPr="00F73F3B" w:rsidRDefault="00E411CC" w:rsidP="00E411CC">
      <w:pPr>
        <w:pStyle w:val="3"/>
        <w:shd w:val="clear" w:color="auto" w:fill="FFFFFF"/>
        <w:spacing w:before="0" w:beforeAutospacing="0" w:after="0" w:afterAutospacing="0" w:line="560" w:lineRule="exact"/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E411CC" w:rsidRPr="00F73F3B" w:rsidRDefault="00E411CC" w:rsidP="00E411CC">
      <w:pPr>
        <w:pStyle w:val="3"/>
        <w:shd w:val="clear" w:color="auto" w:fill="FFFFFF"/>
        <w:spacing w:before="0" w:beforeAutospacing="0" w:after="0" w:afterAutospacing="0" w:line="560" w:lineRule="exact"/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E411CC" w:rsidRPr="00F73F3B" w:rsidRDefault="00E411CC" w:rsidP="00E411CC">
      <w:pPr>
        <w:pStyle w:val="3"/>
        <w:shd w:val="clear" w:color="auto" w:fill="FFFFFF"/>
        <w:spacing w:before="0" w:beforeAutospacing="0" w:after="0" w:afterAutospacing="0" w:line="560" w:lineRule="exact"/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E411CC" w:rsidRPr="00F73F3B" w:rsidRDefault="00E411CC" w:rsidP="00E411CC">
      <w:pPr>
        <w:pStyle w:val="3"/>
        <w:shd w:val="clear" w:color="auto" w:fill="FFFFFF"/>
        <w:spacing w:before="0" w:beforeAutospacing="0" w:after="0" w:afterAutospacing="0" w:line="560" w:lineRule="exact"/>
        <w:jc w:val="center"/>
        <w:rPr>
          <w:rFonts w:asciiTheme="majorEastAsia" w:eastAsiaTheme="majorEastAsia" w:hAnsiTheme="majorEastAsia"/>
          <w:sz w:val="28"/>
          <w:szCs w:val="28"/>
        </w:rPr>
      </w:pPr>
      <w:r w:rsidRPr="00F73F3B">
        <w:rPr>
          <w:rFonts w:asciiTheme="majorEastAsia" w:eastAsiaTheme="majorEastAsia" w:hAnsiTheme="majorEastAsia" w:hint="eastAsia"/>
          <w:sz w:val="28"/>
          <w:szCs w:val="28"/>
        </w:rPr>
        <w:lastRenderedPageBreak/>
        <w:t>《老人与海》</w:t>
      </w:r>
    </w:p>
    <w:p w:rsidR="00E411CC" w:rsidRPr="00F73F3B" w:rsidRDefault="00E411CC" w:rsidP="00E411CC">
      <w:pPr>
        <w:shd w:val="clear" w:color="auto" w:fill="FFFFFF"/>
        <w:spacing w:line="560" w:lineRule="exact"/>
        <w:jc w:val="center"/>
        <w:rPr>
          <w:rFonts w:asciiTheme="majorEastAsia" w:eastAsiaTheme="majorEastAsia" w:hAnsiTheme="majorEastAsia"/>
          <w:szCs w:val="21"/>
        </w:rPr>
      </w:pPr>
      <w:r w:rsidRPr="00F73F3B">
        <w:rPr>
          <w:rFonts w:asciiTheme="majorEastAsia" w:eastAsiaTheme="majorEastAsia" w:hAnsiTheme="majorEastAsia" w:hint="eastAsia"/>
          <w:szCs w:val="21"/>
        </w:rPr>
        <w:t>出版社：海豚出版社</w:t>
      </w:r>
      <w:r w:rsidRPr="00F73F3B">
        <w:rPr>
          <w:rFonts w:asciiTheme="majorEastAsia" w:eastAsiaTheme="majorEastAsia" w:hAnsiTheme="majorEastAsia" w:hint="eastAsia"/>
          <w:szCs w:val="21"/>
        </w:rPr>
        <w:br/>
      </w:r>
      <w:r w:rsidRPr="00F73F3B">
        <w:rPr>
          <w:rStyle w:val="article-metadata-author"/>
          <w:rFonts w:asciiTheme="majorEastAsia" w:eastAsiaTheme="majorEastAsia" w:hAnsiTheme="majorEastAsia" w:hint="eastAsia"/>
          <w:szCs w:val="21"/>
        </w:rPr>
        <w:t>作者：</w:t>
      </w:r>
      <w:proofErr w:type="gramStart"/>
      <w:r w:rsidRPr="00F73F3B">
        <w:rPr>
          <w:rStyle w:val="article-metadata-author"/>
          <w:rFonts w:asciiTheme="majorEastAsia" w:eastAsiaTheme="majorEastAsia" w:hAnsiTheme="majorEastAsia" w:hint="eastAsia"/>
          <w:szCs w:val="21"/>
        </w:rPr>
        <w:t>唐禹庭</w:t>
      </w:r>
      <w:proofErr w:type="gramEnd"/>
      <w:r w:rsidRPr="00F73F3B">
        <w:rPr>
          <w:rFonts w:asciiTheme="majorEastAsia" w:eastAsiaTheme="majorEastAsia" w:hAnsiTheme="majorEastAsia" w:hint="eastAsia"/>
          <w:szCs w:val="21"/>
        </w:rPr>
        <w:t> </w:t>
      </w:r>
      <w:r w:rsidRPr="00F73F3B">
        <w:rPr>
          <w:rStyle w:val="article-metadata-area"/>
          <w:rFonts w:asciiTheme="majorEastAsia" w:eastAsiaTheme="majorEastAsia" w:hAnsiTheme="majorEastAsia" w:hint="eastAsia"/>
          <w:szCs w:val="21"/>
        </w:rPr>
        <w:t>区县：奉贤区</w:t>
      </w:r>
      <w:r w:rsidRPr="00F73F3B">
        <w:rPr>
          <w:rFonts w:asciiTheme="majorEastAsia" w:eastAsiaTheme="majorEastAsia" w:hAnsiTheme="majorEastAsia" w:hint="eastAsia"/>
          <w:szCs w:val="21"/>
        </w:rPr>
        <w:br/>
      </w:r>
      <w:r w:rsidRPr="00F73F3B">
        <w:rPr>
          <w:rStyle w:val="article-metadata-school"/>
          <w:rFonts w:asciiTheme="majorEastAsia" w:eastAsiaTheme="majorEastAsia" w:hAnsiTheme="majorEastAsia" w:hint="eastAsia"/>
          <w:szCs w:val="21"/>
        </w:rPr>
        <w:t>学校：奉贤区阳光外国语学校</w:t>
      </w:r>
      <w:r w:rsidRPr="00F73F3B">
        <w:rPr>
          <w:rFonts w:asciiTheme="majorEastAsia" w:eastAsiaTheme="majorEastAsia" w:hAnsiTheme="majorEastAsia" w:hint="eastAsia"/>
          <w:szCs w:val="21"/>
        </w:rPr>
        <w:t> </w:t>
      </w:r>
      <w:r w:rsidRPr="00F73F3B">
        <w:rPr>
          <w:rStyle w:val="article-metadata-grade"/>
          <w:rFonts w:asciiTheme="majorEastAsia" w:eastAsiaTheme="majorEastAsia" w:hAnsiTheme="majorEastAsia" w:hint="eastAsia"/>
          <w:szCs w:val="21"/>
        </w:rPr>
        <w:t>年级：四年级</w:t>
      </w:r>
      <w:r w:rsidRPr="00F73F3B">
        <w:rPr>
          <w:rFonts w:asciiTheme="majorEastAsia" w:eastAsiaTheme="majorEastAsia" w:hAnsiTheme="majorEastAsia" w:hint="eastAsia"/>
          <w:szCs w:val="21"/>
        </w:rPr>
        <w:t> </w:t>
      </w:r>
      <w:r w:rsidRPr="00F73F3B">
        <w:rPr>
          <w:rStyle w:val="article-metadata-class"/>
          <w:rFonts w:asciiTheme="majorEastAsia" w:eastAsiaTheme="majorEastAsia" w:hAnsiTheme="majorEastAsia" w:hint="eastAsia"/>
          <w:szCs w:val="21"/>
        </w:rPr>
        <w:t>班级：3班</w:t>
      </w:r>
    </w:p>
    <w:p w:rsidR="00E411CC" w:rsidRPr="00F73F3B" w:rsidRDefault="00E411CC" w:rsidP="00E411CC">
      <w:pPr>
        <w:pStyle w:val="a3"/>
        <w:shd w:val="clear" w:color="auto" w:fill="FFFFFF"/>
        <w:spacing w:before="0" w:beforeAutospacing="0" w:after="240" w:afterAutospacing="0" w:line="560" w:lineRule="exact"/>
        <w:rPr>
          <w:rFonts w:asciiTheme="majorEastAsia" w:eastAsiaTheme="majorEastAsia" w:hAnsiTheme="majorEastAsia"/>
          <w:sz w:val="21"/>
          <w:szCs w:val="21"/>
        </w:rPr>
      </w:pPr>
      <w:r w:rsidRPr="00F73F3B">
        <w:rPr>
          <w:rFonts w:asciiTheme="majorEastAsia" w:eastAsiaTheme="majorEastAsia" w:hAnsiTheme="majorEastAsia" w:hint="eastAsia"/>
          <w:sz w:val="21"/>
          <w:szCs w:val="21"/>
        </w:rPr>
        <w:t xml:space="preserve">　　《老人与海》故事的背景是在20世纪中叶的古巴。主人公是一位名叫圣地亚哥的老渔夫，配角是一个叫马诺林的小孩。风烛残年的老渔夫一连八十四天都没有钓到一条鱼，但他仍不肯认输，而是充满着奋斗的精神，终于在第八十五天钓到一条身长十八尺，体重一千五百磅的大马林鱼。大鱼拖着船往海里走，老人依然死拉着不放，即使没有水，没有食物，没有武器，没有助手，左手抽筋，他也丝毫不灰心。经过两天两夜之后，他终于杀死大鱼，把它拴在船边。</w:t>
      </w:r>
    </w:p>
    <w:p w:rsidR="00E411CC" w:rsidRPr="00F73F3B" w:rsidRDefault="00E411CC" w:rsidP="00E411CC">
      <w:pPr>
        <w:pStyle w:val="a3"/>
        <w:shd w:val="clear" w:color="auto" w:fill="FFFFFF"/>
        <w:spacing w:before="0" w:beforeAutospacing="0" w:after="240" w:afterAutospacing="0" w:line="560" w:lineRule="exact"/>
        <w:rPr>
          <w:rFonts w:asciiTheme="majorEastAsia" w:eastAsiaTheme="majorEastAsia" w:hAnsiTheme="majorEastAsia"/>
          <w:sz w:val="21"/>
          <w:szCs w:val="21"/>
        </w:rPr>
      </w:pPr>
      <w:r w:rsidRPr="00F73F3B">
        <w:rPr>
          <w:rFonts w:asciiTheme="majorEastAsia" w:eastAsiaTheme="majorEastAsia" w:hAnsiTheme="majorEastAsia" w:hint="eastAsia"/>
          <w:sz w:val="21"/>
          <w:szCs w:val="21"/>
        </w:rPr>
        <w:t xml:space="preserve">　　过程中，许多鲨鱼来抢夺他的战利品，危机时刻，老渔夫一一地杀死它们，到最后只剩下一支折断的舵</w:t>
      </w:r>
      <w:proofErr w:type="gramStart"/>
      <w:r w:rsidRPr="00F73F3B">
        <w:rPr>
          <w:rFonts w:asciiTheme="majorEastAsia" w:eastAsiaTheme="majorEastAsia" w:hAnsiTheme="majorEastAsia" w:hint="eastAsia"/>
          <w:sz w:val="21"/>
          <w:szCs w:val="21"/>
        </w:rPr>
        <w:t>柄作为</w:t>
      </w:r>
      <w:proofErr w:type="gramEnd"/>
      <w:r w:rsidRPr="00F73F3B">
        <w:rPr>
          <w:rFonts w:asciiTheme="majorEastAsia" w:eastAsiaTheme="majorEastAsia" w:hAnsiTheme="majorEastAsia" w:hint="eastAsia"/>
          <w:sz w:val="21"/>
          <w:szCs w:val="21"/>
        </w:rPr>
        <w:t>武器。虽然故事的结果大鱼仍难逃被吃光的命运，老人最后筋疲力尽地拖回一副鱼骨头。他回到家躺在床上，只好从梦中去寻回那往日美好的岁月。</w:t>
      </w:r>
    </w:p>
    <w:p w:rsidR="00E411CC" w:rsidRPr="00F73F3B" w:rsidRDefault="00E411CC" w:rsidP="00E411CC">
      <w:pPr>
        <w:pStyle w:val="a3"/>
        <w:shd w:val="clear" w:color="auto" w:fill="FFFFFF"/>
        <w:spacing w:before="0" w:beforeAutospacing="0" w:after="240" w:afterAutospacing="0" w:line="560" w:lineRule="exact"/>
        <w:rPr>
          <w:rFonts w:asciiTheme="majorEastAsia" w:eastAsiaTheme="majorEastAsia" w:hAnsiTheme="majorEastAsia"/>
          <w:sz w:val="21"/>
          <w:szCs w:val="21"/>
        </w:rPr>
      </w:pPr>
      <w:r w:rsidRPr="00F73F3B">
        <w:rPr>
          <w:rFonts w:asciiTheme="majorEastAsia" w:eastAsiaTheme="majorEastAsia" w:hAnsiTheme="majorEastAsia" w:hint="eastAsia"/>
          <w:sz w:val="21"/>
          <w:szCs w:val="21"/>
        </w:rPr>
        <w:t xml:space="preserve">　　我特别喜欢故事的结尾，当老渔夫把鱼运回了家中，和马诺林亲切交谈，他最后说：“我总算钓到了一条大马林鱼。”这一段让我感到很温馨，老渔夫的精神也让我敬佩。我想，不管在学习还是生活中，我们都要有这种不放弃、坚持不懈的精神，为了自己的理想和奋斗目标，努力付出与坚守，最终我相信一定能够成功。</w:t>
      </w:r>
    </w:p>
    <w:p w:rsidR="00E411CC" w:rsidRPr="00F73F3B" w:rsidRDefault="00E411CC" w:rsidP="00E411CC">
      <w:pPr>
        <w:pStyle w:val="a3"/>
        <w:shd w:val="clear" w:color="auto" w:fill="FFFFFF"/>
        <w:spacing w:before="0" w:beforeAutospacing="0" w:after="240" w:afterAutospacing="0" w:line="560" w:lineRule="exact"/>
        <w:rPr>
          <w:rFonts w:asciiTheme="majorEastAsia" w:eastAsiaTheme="majorEastAsia" w:hAnsiTheme="majorEastAsia"/>
          <w:sz w:val="21"/>
          <w:szCs w:val="21"/>
        </w:rPr>
      </w:pPr>
      <w:r w:rsidRPr="00F73F3B">
        <w:rPr>
          <w:rFonts w:asciiTheme="majorEastAsia" w:eastAsiaTheme="majorEastAsia" w:hAnsiTheme="majorEastAsia" w:hint="eastAsia"/>
          <w:sz w:val="21"/>
          <w:szCs w:val="21"/>
        </w:rPr>
        <w:t xml:space="preserve">　　</w:t>
      </w:r>
    </w:p>
    <w:p w:rsidR="00E411CC" w:rsidRPr="00F73F3B" w:rsidRDefault="00E411CC" w:rsidP="00E411CC">
      <w:pPr>
        <w:pStyle w:val="3"/>
        <w:shd w:val="clear" w:color="auto" w:fill="FFFFFF"/>
        <w:spacing w:before="0" w:beforeAutospacing="0" w:after="0" w:afterAutospacing="0" w:line="560" w:lineRule="exact"/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E411CC" w:rsidRPr="00F73F3B" w:rsidRDefault="00E411CC" w:rsidP="00E411CC">
      <w:pPr>
        <w:pStyle w:val="3"/>
        <w:shd w:val="clear" w:color="auto" w:fill="FFFFFF"/>
        <w:spacing w:before="0" w:beforeAutospacing="0" w:after="0" w:afterAutospacing="0" w:line="560" w:lineRule="exact"/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F73F3B" w:rsidRPr="00F73F3B" w:rsidRDefault="00F73F3B" w:rsidP="00E411CC">
      <w:pPr>
        <w:widowControl/>
        <w:shd w:val="clear" w:color="auto" w:fill="FFFFFF"/>
        <w:spacing w:line="560" w:lineRule="exact"/>
        <w:jc w:val="center"/>
        <w:outlineLvl w:val="2"/>
        <w:rPr>
          <w:rFonts w:asciiTheme="majorEastAsia" w:eastAsiaTheme="majorEastAsia" w:hAnsiTheme="majorEastAsia" w:cs="宋体"/>
          <w:b/>
          <w:bCs/>
          <w:kern w:val="0"/>
          <w:szCs w:val="21"/>
        </w:rPr>
      </w:pPr>
    </w:p>
    <w:p w:rsidR="00F73F3B" w:rsidRPr="00F73F3B" w:rsidRDefault="00F73F3B" w:rsidP="00E411CC">
      <w:pPr>
        <w:widowControl/>
        <w:shd w:val="clear" w:color="auto" w:fill="FFFFFF"/>
        <w:spacing w:line="560" w:lineRule="exact"/>
        <w:jc w:val="center"/>
        <w:outlineLvl w:val="2"/>
        <w:rPr>
          <w:rFonts w:asciiTheme="majorEastAsia" w:eastAsiaTheme="majorEastAsia" w:hAnsiTheme="majorEastAsia" w:cs="宋体"/>
          <w:b/>
          <w:bCs/>
          <w:kern w:val="0"/>
          <w:szCs w:val="21"/>
        </w:rPr>
      </w:pPr>
    </w:p>
    <w:p w:rsidR="00F73F3B" w:rsidRPr="00F73F3B" w:rsidRDefault="00F73F3B" w:rsidP="00E411CC">
      <w:pPr>
        <w:widowControl/>
        <w:shd w:val="clear" w:color="auto" w:fill="FFFFFF"/>
        <w:spacing w:line="560" w:lineRule="exact"/>
        <w:jc w:val="center"/>
        <w:outlineLvl w:val="2"/>
        <w:rPr>
          <w:rFonts w:asciiTheme="majorEastAsia" w:eastAsiaTheme="majorEastAsia" w:hAnsiTheme="majorEastAsia" w:cs="宋体"/>
          <w:b/>
          <w:bCs/>
          <w:kern w:val="0"/>
          <w:szCs w:val="21"/>
        </w:rPr>
      </w:pPr>
    </w:p>
    <w:p w:rsidR="00E411CC" w:rsidRPr="00F73F3B" w:rsidRDefault="00E411CC" w:rsidP="00E411CC">
      <w:pPr>
        <w:widowControl/>
        <w:shd w:val="clear" w:color="auto" w:fill="FFFFFF"/>
        <w:spacing w:line="560" w:lineRule="exact"/>
        <w:jc w:val="center"/>
        <w:outlineLvl w:val="2"/>
        <w:rPr>
          <w:rFonts w:asciiTheme="majorEastAsia" w:eastAsiaTheme="majorEastAsia" w:hAnsiTheme="majorEastAsia" w:cs="宋体"/>
          <w:b/>
          <w:bCs/>
          <w:kern w:val="0"/>
          <w:sz w:val="28"/>
          <w:szCs w:val="28"/>
        </w:rPr>
      </w:pPr>
      <w:r w:rsidRPr="00F73F3B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lastRenderedPageBreak/>
        <w:t>《鲁滨孙漂流记》</w:t>
      </w:r>
    </w:p>
    <w:p w:rsidR="00E411CC" w:rsidRPr="00F73F3B" w:rsidRDefault="00E411CC" w:rsidP="00E411CC">
      <w:pPr>
        <w:widowControl/>
        <w:shd w:val="clear" w:color="auto" w:fill="FFFFFF"/>
        <w:spacing w:line="560" w:lineRule="exact"/>
        <w:jc w:val="center"/>
        <w:rPr>
          <w:rFonts w:asciiTheme="majorEastAsia" w:eastAsiaTheme="majorEastAsia" w:hAnsiTheme="majorEastAsia" w:cs="宋体"/>
          <w:kern w:val="0"/>
          <w:szCs w:val="21"/>
        </w:rPr>
      </w:pPr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>出版社：上海大学出版社</w:t>
      </w:r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br/>
        <w:t>作者：陆子轩 区县：奉贤区</w:t>
      </w:r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br/>
        <w:t>学校：奉贤区阳光外国语学校 年级：五年级 班级：2班</w:t>
      </w:r>
    </w:p>
    <w:p w:rsidR="00E411CC" w:rsidRPr="00F73F3B" w:rsidRDefault="00E411CC" w:rsidP="00E411CC">
      <w:pPr>
        <w:widowControl/>
        <w:shd w:val="clear" w:color="auto" w:fill="FFFFFF"/>
        <w:spacing w:after="240" w:line="560" w:lineRule="exact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 xml:space="preserve">　　这个暑假里，我看了所有的书中，我想给大家推荐这本书，它是《鲁滨逊漂流记》，这是讲述了一个来自英国人的故事。</w:t>
      </w:r>
    </w:p>
    <w:p w:rsidR="00E411CC" w:rsidRPr="00F73F3B" w:rsidRDefault="00E411CC" w:rsidP="00E411CC">
      <w:pPr>
        <w:widowControl/>
        <w:shd w:val="clear" w:color="auto" w:fill="FFFFFF"/>
        <w:spacing w:after="240" w:line="560" w:lineRule="exact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 xml:space="preserve">　　鲁滨逊本来可以过上平静</w:t>
      </w:r>
      <w:proofErr w:type="gramStart"/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>而优俗的</w:t>
      </w:r>
      <w:proofErr w:type="gramEnd"/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>日子，而他选择了航海冒险。后来在一次航海中，他们遭到了暴风雨的袭击，除了鲁滨逊，无一幸免。他漂到了一个荒无人烟的孤岛上，他就凭借自己的智慧和勇气，克服困难，把自己的生命延续了下去，并且找到了许多的生活乐趣。最后他得到了获救，离开了孤岛，过着幸福的生活。</w:t>
      </w:r>
    </w:p>
    <w:p w:rsidR="00E411CC" w:rsidRPr="00F73F3B" w:rsidRDefault="00E411CC" w:rsidP="00E411CC">
      <w:pPr>
        <w:widowControl/>
        <w:shd w:val="clear" w:color="auto" w:fill="FFFFFF"/>
        <w:spacing w:after="240" w:line="560" w:lineRule="exact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 xml:space="preserve">　　在读完了这本书之后，我感觉十分震撼，他的那种顽强拼搏的精神，一个人能在那样危险的境地，竟能对生活充满希望，勇敢面对现实，努力奋斗，创造机会，实在是难得可贵。</w:t>
      </w:r>
    </w:p>
    <w:p w:rsidR="00E411CC" w:rsidRPr="00F73F3B" w:rsidRDefault="00E411CC" w:rsidP="00E411CC">
      <w:pPr>
        <w:widowControl/>
        <w:shd w:val="clear" w:color="auto" w:fill="FFFFFF"/>
        <w:spacing w:after="240" w:line="560" w:lineRule="exact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 xml:space="preserve">　　在生活中，我们也会碰到各种各样的困难，但我看了这个故事之后，我觉得世上没有过不去的墙，只要你自己勇敢面对，总有解决的时候，没有任何困难可以难倒我们，让我们一起面对，一起解决。</w:t>
      </w:r>
    </w:p>
    <w:p w:rsidR="00E411CC" w:rsidRPr="00F73F3B" w:rsidRDefault="00E411CC" w:rsidP="00E411CC">
      <w:pPr>
        <w:pStyle w:val="3"/>
        <w:shd w:val="clear" w:color="auto" w:fill="FFFFFF"/>
        <w:spacing w:before="0" w:beforeAutospacing="0" w:after="0" w:afterAutospacing="0" w:line="560" w:lineRule="exact"/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F73F3B" w:rsidRPr="00F73F3B" w:rsidRDefault="00F73F3B" w:rsidP="00E411CC">
      <w:pPr>
        <w:widowControl/>
        <w:shd w:val="clear" w:color="auto" w:fill="FFFFFF"/>
        <w:spacing w:line="560" w:lineRule="exact"/>
        <w:jc w:val="center"/>
        <w:outlineLvl w:val="2"/>
        <w:rPr>
          <w:rFonts w:asciiTheme="majorEastAsia" w:eastAsiaTheme="majorEastAsia" w:hAnsiTheme="majorEastAsia" w:cs="宋体"/>
          <w:b/>
          <w:bCs/>
          <w:kern w:val="0"/>
          <w:szCs w:val="21"/>
        </w:rPr>
      </w:pPr>
    </w:p>
    <w:p w:rsidR="00F73F3B" w:rsidRPr="00F73F3B" w:rsidRDefault="00F73F3B" w:rsidP="00E411CC">
      <w:pPr>
        <w:widowControl/>
        <w:shd w:val="clear" w:color="auto" w:fill="FFFFFF"/>
        <w:spacing w:line="560" w:lineRule="exact"/>
        <w:jc w:val="center"/>
        <w:outlineLvl w:val="2"/>
        <w:rPr>
          <w:rFonts w:asciiTheme="majorEastAsia" w:eastAsiaTheme="majorEastAsia" w:hAnsiTheme="majorEastAsia" w:cs="宋体"/>
          <w:b/>
          <w:bCs/>
          <w:kern w:val="0"/>
          <w:szCs w:val="21"/>
        </w:rPr>
      </w:pPr>
    </w:p>
    <w:p w:rsidR="00F73F3B" w:rsidRPr="00F73F3B" w:rsidRDefault="00F73F3B" w:rsidP="00E411CC">
      <w:pPr>
        <w:widowControl/>
        <w:shd w:val="clear" w:color="auto" w:fill="FFFFFF"/>
        <w:spacing w:line="560" w:lineRule="exact"/>
        <w:jc w:val="center"/>
        <w:outlineLvl w:val="2"/>
        <w:rPr>
          <w:rFonts w:asciiTheme="majorEastAsia" w:eastAsiaTheme="majorEastAsia" w:hAnsiTheme="majorEastAsia" w:cs="宋体"/>
          <w:b/>
          <w:bCs/>
          <w:kern w:val="0"/>
          <w:szCs w:val="21"/>
        </w:rPr>
      </w:pPr>
    </w:p>
    <w:p w:rsidR="00F73F3B" w:rsidRPr="00F73F3B" w:rsidRDefault="00F73F3B" w:rsidP="00E411CC">
      <w:pPr>
        <w:widowControl/>
        <w:shd w:val="clear" w:color="auto" w:fill="FFFFFF"/>
        <w:spacing w:line="560" w:lineRule="exact"/>
        <w:jc w:val="center"/>
        <w:outlineLvl w:val="2"/>
        <w:rPr>
          <w:rFonts w:asciiTheme="majorEastAsia" w:eastAsiaTheme="majorEastAsia" w:hAnsiTheme="majorEastAsia" w:cs="宋体"/>
          <w:b/>
          <w:bCs/>
          <w:kern w:val="0"/>
          <w:szCs w:val="21"/>
        </w:rPr>
      </w:pPr>
    </w:p>
    <w:p w:rsidR="00F73F3B" w:rsidRPr="00F73F3B" w:rsidRDefault="00F73F3B" w:rsidP="00E411CC">
      <w:pPr>
        <w:widowControl/>
        <w:shd w:val="clear" w:color="auto" w:fill="FFFFFF"/>
        <w:spacing w:line="560" w:lineRule="exact"/>
        <w:jc w:val="center"/>
        <w:outlineLvl w:val="2"/>
        <w:rPr>
          <w:rFonts w:asciiTheme="majorEastAsia" w:eastAsiaTheme="majorEastAsia" w:hAnsiTheme="majorEastAsia" w:cs="宋体"/>
          <w:b/>
          <w:bCs/>
          <w:kern w:val="0"/>
          <w:szCs w:val="21"/>
        </w:rPr>
      </w:pPr>
    </w:p>
    <w:p w:rsidR="00F73F3B" w:rsidRPr="00F73F3B" w:rsidRDefault="00F73F3B" w:rsidP="00E411CC">
      <w:pPr>
        <w:widowControl/>
        <w:shd w:val="clear" w:color="auto" w:fill="FFFFFF"/>
        <w:spacing w:line="560" w:lineRule="exact"/>
        <w:jc w:val="center"/>
        <w:outlineLvl w:val="2"/>
        <w:rPr>
          <w:rFonts w:asciiTheme="majorEastAsia" w:eastAsiaTheme="majorEastAsia" w:hAnsiTheme="majorEastAsia" w:cs="宋体"/>
          <w:b/>
          <w:bCs/>
          <w:kern w:val="0"/>
          <w:szCs w:val="21"/>
        </w:rPr>
      </w:pPr>
    </w:p>
    <w:p w:rsidR="00F73F3B" w:rsidRPr="00F73F3B" w:rsidRDefault="00F73F3B" w:rsidP="00E411CC">
      <w:pPr>
        <w:widowControl/>
        <w:shd w:val="clear" w:color="auto" w:fill="FFFFFF"/>
        <w:spacing w:line="560" w:lineRule="exact"/>
        <w:jc w:val="center"/>
        <w:outlineLvl w:val="2"/>
        <w:rPr>
          <w:rFonts w:asciiTheme="majorEastAsia" w:eastAsiaTheme="majorEastAsia" w:hAnsiTheme="majorEastAsia" w:cs="宋体"/>
          <w:b/>
          <w:bCs/>
          <w:kern w:val="0"/>
          <w:szCs w:val="21"/>
        </w:rPr>
      </w:pPr>
    </w:p>
    <w:p w:rsidR="00E411CC" w:rsidRPr="00F73F3B" w:rsidRDefault="00E411CC" w:rsidP="00E411CC">
      <w:pPr>
        <w:widowControl/>
        <w:shd w:val="clear" w:color="auto" w:fill="FFFFFF"/>
        <w:spacing w:line="560" w:lineRule="exact"/>
        <w:jc w:val="center"/>
        <w:outlineLvl w:val="2"/>
        <w:rPr>
          <w:rFonts w:asciiTheme="majorEastAsia" w:eastAsiaTheme="majorEastAsia" w:hAnsiTheme="majorEastAsia" w:cs="宋体"/>
          <w:b/>
          <w:bCs/>
          <w:kern w:val="0"/>
          <w:sz w:val="28"/>
          <w:szCs w:val="28"/>
        </w:rPr>
      </w:pPr>
      <w:r w:rsidRPr="00F73F3B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lastRenderedPageBreak/>
        <w:t>战马</w:t>
      </w:r>
    </w:p>
    <w:p w:rsidR="00E411CC" w:rsidRPr="00F73F3B" w:rsidRDefault="00E411CC" w:rsidP="00E411CC">
      <w:pPr>
        <w:widowControl/>
        <w:shd w:val="clear" w:color="auto" w:fill="FFFFFF"/>
        <w:spacing w:line="560" w:lineRule="exact"/>
        <w:jc w:val="center"/>
        <w:rPr>
          <w:rFonts w:asciiTheme="majorEastAsia" w:eastAsiaTheme="majorEastAsia" w:hAnsiTheme="majorEastAsia" w:cs="宋体"/>
          <w:kern w:val="0"/>
          <w:szCs w:val="21"/>
        </w:rPr>
      </w:pPr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>出版社：南海出版公司</w:t>
      </w:r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br/>
        <w:t>作者：刘思远 区县：奉贤区</w:t>
      </w:r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br/>
        <w:t>学校：奉贤区阳光外国语学校 年级：五年级 班级：1班</w:t>
      </w:r>
    </w:p>
    <w:p w:rsidR="00E411CC" w:rsidRPr="00F73F3B" w:rsidRDefault="00E411CC" w:rsidP="00E411CC">
      <w:pPr>
        <w:widowControl/>
        <w:shd w:val="clear" w:color="auto" w:fill="FFFFFF"/>
        <w:spacing w:after="240" w:line="560" w:lineRule="exact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 xml:space="preserve">　　《战马》这本书是英国最受欢迎的</w:t>
      </w:r>
      <w:proofErr w:type="gramStart"/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>儿童文学家迈克</w:t>
      </w:r>
      <w:proofErr w:type="gramEnd"/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>尔.莫波格（</w:t>
      </w:r>
      <w:proofErr w:type="spellStart"/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>MichaelMorpurgo</w:t>
      </w:r>
      <w:proofErr w:type="spellEnd"/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>)所著。文章以马的视角，讲述了一匹叫乔伊的马和一</w:t>
      </w:r>
      <w:proofErr w:type="gramStart"/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>个</w:t>
      </w:r>
      <w:proofErr w:type="gramEnd"/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>叫艾伯特的男孩之间的传奇友谊。</w:t>
      </w:r>
    </w:p>
    <w:p w:rsidR="00E411CC" w:rsidRPr="00F73F3B" w:rsidRDefault="00E411CC" w:rsidP="00E411CC">
      <w:pPr>
        <w:widowControl/>
        <w:shd w:val="clear" w:color="auto" w:fill="FFFFFF"/>
        <w:spacing w:after="240" w:line="560" w:lineRule="exact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 xml:space="preserve">　　小马乔伊因为机缘巧合来到乳臭未干的小男孩艾伯特家。小男孩和乔伊一起玩、给它喂草料、还教它怎么跨越障碍物和如何识别口哨声。他们一起度过了一段无忧无虑的美好时光。只是很可惜战争一瞬间就打破了这一切的美好，乔伊和艾伯特不得不分开。</w:t>
      </w:r>
    </w:p>
    <w:p w:rsidR="00E411CC" w:rsidRPr="00F73F3B" w:rsidRDefault="00E411CC" w:rsidP="00E411CC">
      <w:pPr>
        <w:widowControl/>
        <w:shd w:val="clear" w:color="auto" w:fill="FFFFFF"/>
        <w:spacing w:after="240" w:line="560" w:lineRule="exact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 xml:space="preserve">　　乔伊以战马的身份来到了战场。在那里乔伊又认识了很多人，还结交一个新朋友—“黑珍珠”托普桑。乔伊和托普桑一起在枪林弹雨中小心翼翼地行走了。在日复一日繁重的工作中，托普桑再也坚持不下去了，拖着疲惫不堪的身躯离开了这个世界。而乔伊自己想逃避战火误入“无人区”，被卡在铁丝网中生命垂危。索性最后还是被救出来了，但是身体状况特别的差。正当军队准备结束它的生命的时候，双目失明的艾伯特凭借本能认出了乔伊。很幸运乔伊活了下来，经过治疗它也恢复了健康。特别让人感慨的一句话是“我和艾伯特重逢后，每天都充满阳光，我渐渐淡忘过去噩梦般经历，好像什么都没有发生过似的，战争突然间也离我们很遥远，而且不再有任何意义。”是啊！乔伊有了艾伯特对它的</w:t>
      </w:r>
      <w:proofErr w:type="gramStart"/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>爱逐渐</w:t>
      </w:r>
      <w:proofErr w:type="gramEnd"/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>走出了伤痛，犹如新生。最后还是经历了一些波折乔伊得以留在艾伯特身边。</w:t>
      </w:r>
    </w:p>
    <w:p w:rsidR="00E411CC" w:rsidRPr="00F73F3B" w:rsidRDefault="00E411CC" w:rsidP="00E411CC">
      <w:pPr>
        <w:widowControl/>
        <w:shd w:val="clear" w:color="auto" w:fill="FFFFFF"/>
        <w:spacing w:after="240" w:line="560" w:lineRule="exact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 xml:space="preserve">　　读了这本书让我明白了很多，友谊不光</w:t>
      </w:r>
      <w:proofErr w:type="gramStart"/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>光</w:t>
      </w:r>
      <w:proofErr w:type="gramEnd"/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>建立在人与人之间，人与动物或者动物和动物都是可以的。我们生活在和平年代或许很难体会到战争的恐怖和残酷，但是看看最近的新闻战乱中的阿富汗满目苍</w:t>
      </w:r>
      <w:proofErr w:type="gramStart"/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>痍</w:t>
      </w:r>
      <w:proofErr w:type="gramEnd"/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>让人看了感慨万千。我们一定要好好珍惜现在的美好生活，爱党爱国好好学习！</w:t>
      </w:r>
    </w:p>
    <w:p w:rsidR="00E411CC" w:rsidRPr="00F73F3B" w:rsidRDefault="00E411CC" w:rsidP="00B55567">
      <w:pPr>
        <w:pStyle w:val="3"/>
        <w:shd w:val="clear" w:color="auto" w:fill="FFFFFF"/>
        <w:spacing w:before="0" w:beforeAutospacing="0" w:after="0" w:afterAutospacing="0" w:line="560" w:lineRule="exact"/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B55567" w:rsidRPr="00F73F3B" w:rsidRDefault="00B55567" w:rsidP="00B55567">
      <w:pPr>
        <w:pStyle w:val="3"/>
        <w:shd w:val="clear" w:color="auto" w:fill="FFFFFF"/>
        <w:spacing w:before="0" w:beforeAutospacing="0" w:after="0" w:afterAutospacing="0" w:line="560" w:lineRule="exact"/>
        <w:jc w:val="center"/>
        <w:rPr>
          <w:rFonts w:asciiTheme="majorEastAsia" w:eastAsiaTheme="majorEastAsia" w:hAnsiTheme="majorEastAsia"/>
          <w:sz w:val="28"/>
          <w:szCs w:val="28"/>
        </w:rPr>
      </w:pPr>
      <w:r w:rsidRPr="00F73F3B">
        <w:rPr>
          <w:rFonts w:asciiTheme="majorEastAsia" w:eastAsiaTheme="majorEastAsia" w:hAnsiTheme="majorEastAsia" w:hint="eastAsia"/>
          <w:sz w:val="28"/>
          <w:szCs w:val="28"/>
        </w:rPr>
        <w:lastRenderedPageBreak/>
        <w:t>《夏洛的网》</w:t>
      </w:r>
    </w:p>
    <w:p w:rsidR="00B55567" w:rsidRPr="00F73F3B" w:rsidRDefault="00B55567" w:rsidP="00B55567">
      <w:pPr>
        <w:shd w:val="clear" w:color="auto" w:fill="FFFFFF"/>
        <w:spacing w:line="560" w:lineRule="exact"/>
        <w:jc w:val="center"/>
        <w:rPr>
          <w:rFonts w:asciiTheme="majorEastAsia" w:eastAsiaTheme="majorEastAsia" w:hAnsiTheme="majorEastAsia"/>
          <w:szCs w:val="21"/>
        </w:rPr>
      </w:pPr>
      <w:r w:rsidRPr="00F73F3B">
        <w:rPr>
          <w:rFonts w:asciiTheme="majorEastAsia" w:eastAsiaTheme="majorEastAsia" w:hAnsiTheme="majorEastAsia" w:hint="eastAsia"/>
          <w:szCs w:val="21"/>
        </w:rPr>
        <w:t>出版社：上海译文出版社出版</w:t>
      </w:r>
      <w:r w:rsidRPr="00F73F3B">
        <w:rPr>
          <w:rFonts w:asciiTheme="majorEastAsia" w:eastAsiaTheme="majorEastAsia" w:hAnsiTheme="majorEastAsia" w:hint="eastAsia"/>
          <w:szCs w:val="21"/>
        </w:rPr>
        <w:br/>
      </w:r>
      <w:r w:rsidRPr="00F73F3B">
        <w:rPr>
          <w:rStyle w:val="article-metadata-author"/>
          <w:rFonts w:asciiTheme="majorEastAsia" w:eastAsiaTheme="majorEastAsia" w:hAnsiTheme="majorEastAsia" w:hint="eastAsia"/>
          <w:szCs w:val="21"/>
        </w:rPr>
        <w:t>作者：许硕</w:t>
      </w:r>
      <w:r w:rsidRPr="00F73F3B">
        <w:rPr>
          <w:rFonts w:asciiTheme="majorEastAsia" w:eastAsiaTheme="majorEastAsia" w:hAnsiTheme="majorEastAsia" w:hint="eastAsia"/>
          <w:szCs w:val="21"/>
        </w:rPr>
        <w:t> </w:t>
      </w:r>
      <w:r w:rsidRPr="00F73F3B">
        <w:rPr>
          <w:rStyle w:val="article-metadata-area"/>
          <w:rFonts w:asciiTheme="majorEastAsia" w:eastAsiaTheme="majorEastAsia" w:hAnsiTheme="majorEastAsia" w:hint="eastAsia"/>
          <w:szCs w:val="21"/>
        </w:rPr>
        <w:t>区县：奉贤区</w:t>
      </w:r>
      <w:r w:rsidRPr="00F73F3B">
        <w:rPr>
          <w:rFonts w:asciiTheme="majorEastAsia" w:eastAsiaTheme="majorEastAsia" w:hAnsiTheme="majorEastAsia" w:hint="eastAsia"/>
          <w:szCs w:val="21"/>
        </w:rPr>
        <w:br/>
      </w:r>
      <w:r w:rsidRPr="00F73F3B">
        <w:rPr>
          <w:rStyle w:val="article-metadata-school"/>
          <w:rFonts w:asciiTheme="majorEastAsia" w:eastAsiaTheme="majorEastAsia" w:hAnsiTheme="majorEastAsia" w:hint="eastAsia"/>
          <w:szCs w:val="21"/>
        </w:rPr>
        <w:t>学校：奉贤区阳光外国语学校</w:t>
      </w:r>
      <w:r w:rsidRPr="00F73F3B">
        <w:rPr>
          <w:rFonts w:asciiTheme="majorEastAsia" w:eastAsiaTheme="majorEastAsia" w:hAnsiTheme="majorEastAsia" w:hint="eastAsia"/>
          <w:szCs w:val="21"/>
        </w:rPr>
        <w:t> </w:t>
      </w:r>
      <w:r w:rsidRPr="00F73F3B">
        <w:rPr>
          <w:rStyle w:val="article-metadata-grade"/>
          <w:rFonts w:asciiTheme="majorEastAsia" w:eastAsiaTheme="majorEastAsia" w:hAnsiTheme="majorEastAsia" w:hint="eastAsia"/>
          <w:szCs w:val="21"/>
        </w:rPr>
        <w:t>年级：三年级</w:t>
      </w:r>
      <w:r w:rsidRPr="00F73F3B">
        <w:rPr>
          <w:rFonts w:asciiTheme="majorEastAsia" w:eastAsiaTheme="majorEastAsia" w:hAnsiTheme="majorEastAsia" w:hint="eastAsia"/>
          <w:szCs w:val="21"/>
        </w:rPr>
        <w:t> </w:t>
      </w:r>
      <w:r w:rsidRPr="00F73F3B">
        <w:rPr>
          <w:rStyle w:val="article-metadata-class"/>
          <w:rFonts w:asciiTheme="majorEastAsia" w:eastAsiaTheme="majorEastAsia" w:hAnsiTheme="majorEastAsia" w:hint="eastAsia"/>
          <w:szCs w:val="21"/>
        </w:rPr>
        <w:t>班级：4班</w:t>
      </w:r>
    </w:p>
    <w:p w:rsidR="00B55567" w:rsidRPr="00F73F3B" w:rsidRDefault="00B55567" w:rsidP="00B55567">
      <w:pPr>
        <w:pStyle w:val="a3"/>
        <w:shd w:val="clear" w:color="auto" w:fill="FFFFFF"/>
        <w:spacing w:before="0" w:beforeAutospacing="0" w:after="240" w:afterAutospacing="0" w:line="560" w:lineRule="exact"/>
        <w:rPr>
          <w:rFonts w:asciiTheme="majorEastAsia" w:eastAsiaTheme="majorEastAsia" w:hAnsiTheme="majorEastAsia"/>
          <w:sz w:val="21"/>
          <w:szCs w:val="21"/>
        </w:rPr>
      </w:pPr>
      <w:r w:rsidRPr="00F73F3B">
        <w:rPr>
          <w:rFonts w:asciiTheme="majorEastAsia" w:eastAsiaTheme="majorEastAsia" w:hAnsiTheme="majorEastAsia" w:hint="eastAsia"/>
          <w:sz w:val="21"/>
          <w:szCs w:val="21"/>
        </w:rPr>
        <w:t xml:space="preserve">　　《夏洛的网》好书推荐</w:t>
      </w:r>
    </w:p>
    <w:p w:rsidR="00B55567" w:rsidRPr="00F73F3B" w:rsidRDefault="00B55567" w:rsidP="00B55567">
      <w:pPr>
        <w:pStyle w:val="a3"/>
        <w:shd w:val="clear" w:color="auto" w:fill="FFFFFF"/>
        <w:spacing w:before="0" w:beforeAutospacing="0" w:after="240" w:afterAutospacing="0" w:line="560" w:lineRule="exact"/>
        <w:rPr>
          <w:rFonts w:asciiTheme="majorEastAsia" w:eastAsiaTheme="majorEastAsia" w:hAnsiTheme="majorEastAsia"/>
          <w:sz w:val="21"/>
          <w:szCs w:val="21"/>
        </w:rPr>
      </w:pPr>
      <w:r w:rsidRPr="00F73F3B">
        <w:rPr>
          <w:rFonts w:asciiTheme="majorEastAsia" w:eastAsiaTheme="majorEastAsia" w:hAnsiTheme="majorEastAsia" w:hint="eastAsia"/>
          <w:sz w:val="21"/>
          <w:szCs w:val="21"/>
        </w:rPr>
        <w:t xml:space="preserve">　　“宁可一日无粮，不可一日无书。”这句话是中国的古训。是呀，没了书，人们的生活将会平淡无味。特别是《夏洛的网》这本书，让我爱不释手。</w:t>
      </w:r>
    </w:p>
    <w:p w:rsidR="00B55567" w:rsidRPr="00F73F3B" w:rsidRDefault="00B55567" w:rsidP="00B55567">
      <w:pPr>
        <w:pStyle w:val="a3"/>
        <w:shd w:val="clear" w:color="auto" w:fill="FFFFFF"/>
        <w:spacing w:before="0" w:beforeAutospacing="0" w:after="240" w:afterAutospacing="0" w:line="560" w:lineRule="exact"/>
        <w:rPr>
          <w:rFonts w:asciiTheme="majorEastAsia" w:eastAsiaTheme="majorEastAsia" w:hAnsiTheme="majorEastAsia"/>
          <w:sz w:val="21"/>
          <w:szCs w:val="21"/>
        </w:rPr>
      </w:pPr>
      <w:r w:rsidRPr="00F73F3B">
        <w:rPr>
          <w:rFonts w:asciiTheme="majorEastAsia" w:eastAsiaTheme="majorEastAsia" w:hAnsiTheme="majorEastAsia" w:hint="eastAsia"/>
          <w:sz w:val="21"/>
          <w:szCs w:val="21"/>
        </w:rPr>
        <w:t xml:space="preserve">　　《夏洛的网》这本书的作者是E.B怀特，是由上海译文出版社出版。它的主要内容是：在朱克曼先生的谷仓里，养了许多动物，有一只落脚猪和一只渺小的小蜘蛛，成了好朋友。小猪的名字叫威尔伯，蜘蛛叫夏洛。一天，老山羊告诉威尔伯，自己会被人做成烤肉时，威尔伯很伤心，夏洛主动帮助不让它被杀。夏洛用自己的丝在蜘蛛网上写字，如王牌猪、了不起……就这样夏洛让威尔伯成了明星猪，当夏洛织出“光彩照人”的时候，夏洛已经很虚弱了，没几天夏洛便去世了，威尔伯很伤心。它帮忙照看夏洛生前的卵袋，最后有很多小蜘蛛随着风飞走了，留下三只小蜘蛛陪伴威尔伯。</w:t>
      </w:r>
    </w:p>
    <w:p w:rsidR="00B55567" w:rsidRPr="00F73F3B" w:rsidRDefault="00B55567" w:rsidP="00B55567">
      <w:pPr>
        <w:pStyle w:val="a3"/>
        <w:shd w:val="clear" w:color="auto" w:fill="FFFFFF"/>
        <w:spacing w:before="0" w:beforeAutospacing="0" w:after="240" w:afterAutospacing="0" w:line="560" w:lineRule="exact"/>
        <w:rPr>
          <w:rFonts w:asciiTheme="majorEastAsia" w:eastAsiaTheme="majorEastAsia" w:hAnsiTheme="majorEastAsia"/>
          <w:sz w:val="21"/>
          <w:szCs w:val="21"/>
        </w:rPr>
      </w:pPr>
      <w:r w:rsidRPr="00F73F3B">
        <w:rPr>
          <w:rFonts w:asciiTheme="majorEastAsia" w:eastAsiaTheme="majorEastAsia" w:hAnsiTheme="majorEastAsia" w:hint="eastAsia"/>
          <w:sz w:val="21"/>
          <w:szCs w:val="21"/>
        </w:rPr>
        <w:t xml:space="preserve">　　可见，友谊多么重要，夏洛为了威尔伯的安全，舍弃了自己的生命，这是舍己为人的品格。威尔伯照看忠实朋友夏洛的孩子，这是助人为乐的品德。这本书见证了每个人之间的浓厚的友谊之情，所以我们要珍惜彼此之间的友谊，同时也告诉我们要助人为乐，团结互助。读了《夏洛的网》这本书后，令我受益匪浅。</w:t>
      </w:r>
    </w:p>
    <w:p w:rsidR="00B55567" w:rsidRPr="00F73F3B" w:rsidRDefault="00B55567" w:rsidP="00B55567">
      <w:pPr>
        <w:pStyle w:val="a3"/>
        <w:shd w:val="clear" w:color="auto" w:fill="FFFFFF"/>
        <w:spacing w:before="0" w:beforeAutospacing="0" w:after="240" w:afterAutospacing="0" w:line="560" w:lineRule="exact"/>
        <w:rPr>
          <w:rFonts w:asciiTheme="majorEastAsia" w:eastAsiaTheme="majorEastAsia" w:hAnsiTheme="majorEastAsia"/>
          <w:sz w:val="21"/>
          <w:szCs w:val="21"/>
        </w:rPr>
      </w:pPr>
      <w:r w:rsidRPr="00F73F3B">
        <w:rPr>
          <w:rFonts w:asciiTheme="majorEastAsia" w:eastAsiaTheme="majorEastAsia" w:hAnsiTheme="majorEastAsia" w:hint="eastAsia"/>
          <w:sz w:val="21"/>
          <w:szCs w:val="21"/>
        </w:rPr>
        <w:t xml:space="preserve">　　您可以读读《夏洛的网》这本书，相信您一定会爱上这本书。</w:t>
      </w:r>
    </w:p>
    <w:p w:rsidR="00B55567" w:rsidRPr="00F73F3B" w:rsidRDefault="00B55567" w:rsidP="00B55567">
      <w:pPr>
        <w:spacing w:line="560" w:lineRule="exact"/>
        <w:rPr>
          <w:rFonts w:asciiTheme="majorEastAsia" w:eastAsiaTheme="majorEastAsia" w:hAnsiTheme="majorEastAsia"/>
          <w:szCs w:val="21"/>
        </w:rPr>
      </w:pPr>
    </w:p>
    <w:p w:rsidR="00F73F3B" w:rsidRPr="00F73F3B" w:rsidRDefault="00F73F3B" w:rsidP="00F73F3B">
      <w:pPr>
        <w:pStyle w:val="3"/>
        <w:shd w:val="clear" w:color="auto" w:fill="FFFFFF"/>
        <w:spacing w:before="0" w:beforeAutospacing="0" w:after="0" w:afterAutospacing="0" w:line="560" w:lineRule="exact"/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F73F3B" w:rsidRPr="00F73F3B" w:rsidRDefault="00F73F3B" w:rsidP="00F73F3B">
      <w:pPr>
        <w:pStyle w:val="3"/>
        <w:shd w:val="clear" w:color="auto" w:fill="FFFFFF"/>
        <w:spacing w:before="0" w:beforeAutospacing="0" w:after="0" w:afterAutospacing="0" w:line="560" w:lineRule="exact"/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F73F3B" w:rsidRPr="00F73F3B" w:rsidRDefault="00F73F3B" w:rsidP="00F73F3B">
      <w:pPr>
        <w:pStyle w:val="3"/>
        <w:shd w:val="clear" w:color="auto" w:fill="FFFFFF"/>
        <w:spacing w:before="0" w:beforeAutospacing="0" w:after="0" w:afterAutospacing="0" w:line="560" w:lineRule="exact"/>
        <w:jc w:val="center"/>
        <w:rPr>
          <w:rFonts w:asciiTheme="majorEastAsia" w:eastAsiaTheme="majorEastAsia" w:hAnsiTheme="majorEastAsia"/>
          <w:sz w:val="28"/>
          <w:szCs w:val="28"/>
        </w:rPr>
      </w:pPr>
      <w:r w:rsidRPr="00F73F3B">
        <w:rPr>
          <w:rFonts w:asciiTheme="majorEastAsia" w:eastAsiaTheme="majorEastAsia" w:hAnsiTheme="majorEastAsia" w:hint="eastAsia"/>
          <w:sz w:val="28"/>
          <w:szCs w:val="28"/>
        </w:rPr>
        <w:lastRenderedPageBreak/>
        <w:t>《小布头奇遇记》</w:t>
      </w:r>
    </w:p>
    <w:p w:rsidR="00F73F3B" w:rsidRPr="00F73F3B" w:rsidRDefault="00F73F3B" w:rsidP="00F73F3B">
      <w:pPr>
        <w:shd w:val="clear" w:color="auto" w:fill="FFFFFF"/>
        <w:spacing w:line="560" w:lineRule="exact"/>
        <w:jc w:val="center"/>
        <w:rPr>
          <w:rFonts w:asciiTheme="majorEastAsia" w:eastAsiaTheme="majorEastAsia" w:hAnsiTheme="majorEastAsia"/>
          <w:szCs w:val="21"/>
        </w:rPr>
      </w:pPr>
      <w:r w:rsidRPr="00F73F3B">
        <w:rPr>
          <w:rFonts w:asciiTheme="majorEastAsia" w:eastAsiaTheme="majorEastAsia" w:hAnsiTheme="majorEastAsia" w:hint="eastAsia"/>
          <w:szCs w:val="21"/>
        </w:rPr>
        <w:t>出版社：北京教育出版社</w:t>
      </w:r>
      <w:r w:rsidRPr="00F73F3B">
        <w:rPr>
          <w:rFonts w:asciiTheme="majorEastAsia" w:eastAsiaTheme="majorEastAsia" w:hAnsiTheme="majorEastAsia" w:hint="eastAsia"/>
          <w:szCs w:val="21"/>
        </w:rPr>
        <w:br/>
      </w:r>
      <w:r w:rsidRPr="00F73F3B">
        <w:rPr>
          <w:rStyle w:val="article-metadata-author"/>
          <w:rFonts w:asciiTheme="majorEastAsia" w:eastAsiaTheme="majorEastAsia" w:hAnsiTheme="majorEastAsia" w:hint="eastAsia"/>
          <w:szCs w:val="21"/>
        </w:rPr>
        <w:t>作者：蔡梦瑶</w:t>
      </w:r>
      <w:r w:rsidRPr="00F73F3B">
        <w:rPr>
          <w:rFonts w:asciiTheme="majorEastAsia" w:eastAsiaTheme="majorEastAsia" w:hAnsiTheme="majorEastAsia" w:hint="eastAsia"/>
          <w:szCs w:val="21"/>
        </w:rPr>
        <w:t> </w:t>
      </w:r>
      <w:r w:rsidRPr="00F73F3B">
        <w:rPr>
          <w:rStyle w:val="article-metadata-area"/>
          <w:rFonts w:asciiTheme="majorEastAsia" w:eastAsiaTheme="majorEastAsia" w:hAnsiTheme="majorEastAsia" w:hint="eastAsia"/>
          <w:szCs w:val="21"/>
        </w:rPr>
        <w:t>区县：奉贤区</w:t>
      </w:r>
      <w:r w:rsidRPr="00F73F3B">
        <w:rPr>
          <w:rFonts w:asciiTheme="majorEastAsia" w:eastAsiaTheme="majorEastAsia" w:hAnsiTheme="majorEastAsia" w:hint="eastAsia"/>
          <w:szCs w:val="21"/>
        </w:rPr>
        <w:br/>
      </w:r>
      <w:r w:rsidRPr="00F73F3B">
        <w:rPr>
          <w:rStyle w:val="article-metadata-school"/>
          <w:rFonts w:asciiTheme="majorEastAsia" w:eastAsiaTheme="majorEastAsia" w:hAnsiTheme="majorEastAsia" w:hint="eastAsia"/>
          <w:szCs w:val="21"/>
        </w:rPr>
        <w:t>学校：奉贤区阳光外国语学校</w:t>
      </w:r>
      <w:r w:rsidRPr="00F73F3B">
        <w:rPr>
          <w:rFonts w:asciiTheme="majorEastAsia" w:eastAsiaTheme="majorEastAsia" w:hAnsiTheme="majorEastAsia" w:hint="eastAsia"/>
          <w:szCs w:val="21"/>
        </w:rPr>
        <w:t> </w:t>
      </w:r>
      <w:r w:rsidRPr="00F73F3B">
        <w:rPr>
          <w:rStyle w:val="article-metadata-grade"/>
          <w:rFonts w:asciiTheme="majorEastAsia" w:eastAsiaTheme="majorEastAsia" w:hAnsiTheme="majorEastAsia" w:hint="eastAsia"/>
          <w:szCs w:val="21"/>
        </w:rPr>
        <w:t>年级：四年级</w:t>
      </w:r>
      <w:r w:rsidRPr="00F73F3B">
        <w:rPr>
          <w:rFonts w:asciiTheme="majorEastAsia" w:eastAsiaTheme="majorEastAsia" w:hAnsiTheme="majorEastAsia" w:hint="eastAsia"/>
          <w:szCs w:val="21"/>
        </w:rPr>
        <w:t> </w:t>
      </w:r>
      <w:r w:rsidRPr="00F73F3B">
        <w:rPr>
          <w:rStyle w:val="article-metadata-class"/>
          <w:rFonts w:asciiTheme="majorEastAsia" w:eastAsiaTheme="majorEastAsia" w:hAnsiTheme="majorEastAsia" w:hint="eastAsia"/>
          <w:szCs w:val="21"/>
        </w:rPr>
        <w:t>班级：2班</w:t>
      </w:r>
    </w:p>
    <w:p w:rsidR="00F73F3B" w:rsidRPr="00F73F3B" w:rsidRDefault="00F73F3B" w:rsidP="00F73F3B">
      <w:pPr>
        <w:pStyle w:val="a3"/>
        <w:shd w:val="clear" w:color="auto" w:fill="FFFFFF"/>
        <w:spacing w:before="0" w:beforeAutospacing="0" w:after="240" w:afterAutospacing="0" w:line="560" w:lineRule="exact"/>
        <w:rPr>
          <w:rFonts w:asciiTheme="majorEastAsia" w:eastAsiaTheme="majorEastAsia" w:hAnsiTheme="majorEastAsia"/>
          <w:sz w:val="21"/>
          <w:szCs w:val="21"/>
        </w:rPr>
      </w:pPr>
      <w:r w:rsidRPr="00F73F3B">
        <w:rPr>
          <w:rFonts w:asciiTheme="majorEastAsia" w:eastAsiaTheme="majorEastAsia" w:hAnsiTheme="majorEastAsia" w:hint="eastAsia"/>
          <w:sz w:val="21"/>
          <w:szCs w:val="21"/>
        </w:rPr>
        <w:t xml:space="preserve">　　很高兴今天有机会站在这里和大家聊聊自己喜爱的书，我感到无比的高兴。有一本好书，能让你爱不释手；有一本好书，能让你回味无穷；有一本好书，能让你在</w:t>
      </w:r>
      <w:proofErr w:type="gramStart"/>
      <w:r w:rsidRPr="00F73F3B">
        <w:rPr>
          <w:rFonts w:asciiTheme="majorEastAsia" w:eastAsiaTheme="majorEastAsia" w:hAnsiTheme="majorEastAsia" w:hint="eastAsia"/>
          <w:sz w:val="21"/>
          <w:szCs w:val="21"/>
        </w:rPr>
        <w:t>倾刻间</w:t>
      </w:r>
      <w:proofErr w:type="gramEnd"/>
      <w:r w:rsidRPr="00F73F3B">
        <w:rPr>
          <w:rFonts w:asciiTheme="majorEastAsia" w:eastAsiaTheme="majorEastAsia" w:hAnsiTheme="majorEastAsia" w:hint="eastAsia"/>
          <w:sz w:val="21"/>
          <w:szCs w:val="21"/>
        </w:rPr>
        <w:t>茅塞顿开；有一本好书，能让你为之振奋......这本书，就是今天我要向大家推荐的《小布头奇遇记》，这本书是孙幼军在1961年写的一本十分有趣的长篇童话。</w:t>
      </w:r>
    </w:p>
    <w:p w:rsidR="00F73F3B" w:rsidRPr="00F73F3B" w:rsidRDefault="00F73F3B" w:rsidP="00F73F3B">
      <w:pPr>
        <w:pStyle w:val="a3"/>
        <w:shd w:val="clear" w:color="auto" w:fill="FFFFFF"/>
        <w:spacing w:before="0" w:beforeAutospacing="0" w:after="240" w:afterAutospacing="0" w:line="560" w:lineRule="exact"/>
        <w:rPr>
          <w:rFonts w:asciiTheme="majorEastAsia" w:eastAsiaTheme="majorEastAsia" w:hAnsiTheme="majorEastAsia"/>
          <w:sz w:val="21"/>
          <w:szCs w:val="21"/>
        </w:rPr>
      </w:pPr>
      <w:r w:rsidRPr="00F73F3B">
        <w:rPr>
          <w:rFonts w:asciiTheme="majorEastAsia" w:eastAsiaTheme="majorEastAsia" w:hAnsiTheme="majorEastAsia" w:hint="eastAsia"/>
          <w:sz w:val="21"/>
          <w:szCs w:val="21"/>
        </w:rPr>
        <w:t xml:space="preserve">　　看了《小布头奇遇记》后，最令我难忘的是大铁勺的关于丫</w:t>
      </w:r>
      <w:proofErr w:type="gramStart"/>
      <w:r w:rsidRPr="00F73F3B">
        <w:rPr>
          <w:rFonts w:asciiTheme="majorEastAsia" w:eastAsiaTheme="majorEastAsia" w:hAnsiTheme="majorEastAsia" w:hint="eastAsia"/>
          <w:sz w:val="21"/>
          <w:szCs w:val="21"/>
        </w:rPr>
        <w:t>丫</w:t>
      </w:r>
      <w:proofErr w:type="gramEnd"/>
      <w:r w:rsidRPr="00F73F3B">
        <w:rPr>
          <w:rFonts w:asciiTheme="majorEastAsia" w:eastAsiaTheme="majorEastAsia" w:hAnsiTheme="majorEastAsia" w:hint="eastAsia"/>
          <w:sz w:val="21"/>
          <w:szCs w:val="21"/>
        </w:rPr>
        <w:t>的故事。看了这个故事后，我觉得自己多惭愧;我们生活在这个完美的年代，粮食不缺，但我吃东西还挑三拣四的，并且偶尔还会浪费粮食。我们要珍惜粮食。我们有这天的幸福生活，离不开农民的创造，农民伯伯多么不容易呀！</w:t>
      </w:r>
    </w:p>
    <w:p w:rsidR="00F73F3B" w:rsidRPr="00F73F3B" w:rsidRDefault="00F73F3B" w:rsidP="00F73F3B">
      <w:pPr>
        <w:pStyle w:val="a3"/>
        <w:shd w:val="clear" w:color="auto" w:fill="FFFFFF"/>
        <w:spacing w:before="0" w:beforeAutospacing="0" w:after="240" w:afterAutospacing="0" w:line="560" w:lineRule="exact"/>
        <w:rPr>
          <w:rFonts w:asciiTheme="majorEastAsia" w:eastAsiaTheme="majorEastAsia" w:hAnsiTheme="majorEastAsia"/>
          <w:sz w:val="21"/>
          <w:szCs w:val="21"/>
        </w:rPr>
      </w:pPr>
      <w:r w:rsidRPr="00F73F3B">
        <w:rPr>
          <w:rFonts w:asciiTheme="majorEastAsia" w:eastAsiaTheme="majorEastAsia" w:hAnsiTheme="majorEastAsia" w:hint="eastAsia"/>
          <w:sz w:val="21"/>
          <w:szCs w:val="21"/>
        </w:rPr>
        <w:t xml:space="preserve">　　故事里的小布头完全就是一个孩子。他有自尊心，希望做一个勇敢的人，怕别人说自己胆子小。他也很任性、好面子，会在新朋友面前夸夸其谈。小布头还富于同情心，听到悲惨的故事，也会伤心难过。经过一系列的历险，克服种种困难，小布头最后变成了一个知错就改、虚心接受别人的批评的勇敢的好孩子，值得我们向他学习。这本书里的精彩内容还有很多很多，如果想知道就请打开《小布头奇遇记》，开启你的童话之旅吧！</w:t>
      </w:r>
    </w:p>
    <w:p w:rsidR="00F73F3B" w:rsidRPr="00F73F3B" w:rsidRDefault="00F73F3B" w:rsidP="00F73F3B">
      <w:pPr>
        <w:pStyle w:val="3"/>
        <w:shd w:val="clear" w:color="auto" w:fill="FFFFFF"/>
        <w:spacing w:before="0" w:beforeAutospacing="0" w:after="0" w:afterAutospacing="0" w:line="560" w:lineRule="exact"/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F73F3B" w:rsidRPr="00F73F3B" w:rsidRDefault="00F73F3B" w:rsidP="00F73F3B">
      <w:pPr>
        <w:pStyle w:val="3"/>
        <w:shd w:val="clear" w:color="auto" w:fill="FFFFFF"/>
        <w:spacing w:before="0" w:beforeAutospacing="0" w:after="0" w:afterAutospacing="0" w:line="560" w:lineRule="exact"/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F73F3B" w:rsidRPr="00F73F3B" w:rsidRDefault="00F73F3B" w:rsidP="00F73F3B">
      <w:pPr>
        <w:pStyle w:val="3"/>
        <w:shd w:val="clear" w:color="auto" w:fill="FFFFFF"/>
        <w:spacing w:before="0" w:beforeAutospacing="0" w:after="0" w:afterAutospacing="0" w:line="560" w:lineRule="exact"/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F73F3B" w:rsidRPr="00F73F3B" w:rsidRDefault="00F73F3B" w:rsidP="00F73F3B">
      <w:pPr>
        <w:pStyle w:val="3"/>
        <w:shd w:val="clear" w:color="auto" w:fill="FFFFFF"/>
        <w:spacing w:before="0" w:beforeAutospacing="0" w:after="0" w:afterAutospacing="0" w:line="560" w:lineRule="exact"/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F73F3B" w:rsidRPr="00F73F3B" w:rsidRDefault="00F73F3B" w:rsidP="00F73F3B">
      <w:pPr>
        <w:pStyle w:val="3"/>
        <w:shd w:val="clear" w:color="auto" w:fill="FFFFFF"/>
        <w:spacing w:before="0" w:beforeAutospacing="0" w:after="0" w:afterAutospacing="0" w:line="560" w:lineRule="exact"/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F73F3B" w:rsidRPr="00F73F3B" w:rsidRDefault="00F73F3B" w:rsidP="00F73F3B">
      <w:pPr>
        <w:pStyle w:val="3"/>
        <w:shd w:val="clear" w:color="auto" w:fill="FFFFFF"/>
        <w:spacing w:before="0" w:beforeAutospacing="0" w:after="0" w:afterAutospacing="0" w:line="560" w:lineRule="exact"/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F73F3B" w:rsidRPr="00F73F3B" w:rsidRDefault="00F73F3B" w:rsidP="00F73F3B">
      <w:pPr>
        <w:pStyle w:val="3"/>
        <w:shd w:val="clear" w:color="auto" w:fill="FFFFFF"/>
        <w:spacing w:before="0" w:beforeAutospacing="0" w:after="0" w:afterAutospacing="0" w:line="560" w:lineRule="exact"/>
        <w:jc w:val="center"/>
        <w:rPr>
          <w:rFonts w:asciiTheme="majorEastAsia" w:eastAsiaTheme="majorEastAsia" w:hAnsiTheme="majorEastAsia"/>
          <w:sz w:val="28"/>
          <w:szCs w:val="28"/>
        </w:rPr>
      </w:pPr>
      <w:proofErr w:type="gramStart"/>
      <w:r w:rsidRPr="00F73F3B">
        <w:rPr>
          <w:rFonts w:asciiTheme="majorEastAsia" w:eastAsiaTheme="majorEastAsia" w:hAnsiTheme="majorEastAsia" w:hint="eastAsia"/>
          <w:sz w:val="28"/>
          <w:szCs w:val="28"/>
        </w:rPr>
        <w:lastRenderedPageBreak/>
        <w:t>笑猫日记</w:t>
      </w:r>
      <w:proofErr w:type="gramEnd"/>
      <w:r w:rsidRPr="00F73F3B">
        <w:rPr>
          <w:rFonts w:asciiTheme="majorEastAsia" w:eastAsiaTheme="majorEastAsia" w:hAnsiTheme="majorEastAsia" w:hint="eastAsia"/>
          <w:sz w:val="28"/>
          <w:szCs w:val="28"/>
        </w:rPr>
        <w:t>-----小猫出生在秘密山洞</w:t>
      </w:r>
    </w:p>
    <w:p w:rsidR="00F73F3B" w:rsidRPr="00F73F3B" w:rsidRDefault="00F73F3B" w:rsidP="00F73F3B">
      <w:pPr>
        <w:shd w:val="clear" w:color="auto" w:fill="FFFFFF"/>
        <w:spacing w:line="560" w:lineRule="exact"/>
        <w:jc w:val="center"/>
        <w:rPr>
          <w:rFonts w:asciiTheme="majorEastAsia" w:eastAsiaTheme="majorEastAsia" w:hAnsiTheme="majorEastAsia"/>
          <w:szCs w:val="21"/>
        </w:rPr>
      </w:pPr>
      <w:r w:rsidRPr="00F73F3B">
        <w:rPr>
          <w:rFonts w:asciiTheme="majorEastAsia" w:eastAsiaTheme="majorEastAsia" w:hAnsiTheme="majorEastAsia" w:hint="eastAsia"/>
          <w:szCs w:val="21"/>
        </w:rPr>
        <w:t>出版社：明天出版社</w:t>
      </w:r>
      <w:r w:rsidRPr="00F73F3B">
        <w:rPr>
          <w:rFonts w:asciiTheme="majorEastAsia" w:eastAsiaTheme="majorEastAsia" w:hAnsiTheme="majorEastAsia" w:hint="eastAsia"/>
          <w:szCs w:val="21"/>
        </w:rPr>
        <w:br/>
      </w:r>
      <w:r w:rsidRPr="00F73F3B">
        <w:rPr>
          <w:rStyle w:val="article-metadata-author"/>
          <w:rFonts w:asciiTheme="majorEastAsia" w:eastAsiaTheme="majorEastAsia" w:hAnsiTheme="majorEastAsia" w:hint="eastAsia"/>
          <w:szCs w:val="21"/>
        </w:rPr>
        <w:t>作者：邢珊榕</w:t>
      </w:r>
      <w:r w:rsidRPr="00F73F3B">
        <w:rPr>
          <w:rFonts w:asciiTheme="majorEastAsia" w:eastAsiaTheme="majorEastAsia" w:hAnsiTheme="majorEastAsia" w:hint="eastAsia"/>
          <w:szCs w:val="21"/>
        </w:rPr>
        <w:t> </w:t>
      </w:r>
      <w:r w:rsidRPr="00F73F3B">
        <w:rPr>
          <w:rStyle w:val="article-metadata-area"/>
          <w:rFonts w:asciiTheme="majorEastAsia" w:eastAsiaTheme="majorEastAsia" w:hAnsiTheme="majorEastAsia" w:hint="eastAsia"/>
          <w:szCs w:val="21"/>
        </w:rPr>
        <w:t>区县：奉贤区</w:t>
      </w:r>
      <w:r w:rsidRPr="00F73F3B">
        <w:rPr>
          <w:rFonts w:asciiTheme="majorEastAsia" w:eastAsiaTheme="majorEastAsia" w:hAnsiTheme="majorEastAsia" w:hint="eastAsia"/>
          <w:szCs w:val="21"/>
        </w:rPr>
        <w:br/>
      </w:r>
      <w:r w:rsidRPr="00F73F3B">
        <w:rPr>
          <w:rStyle w:val="article-metadata-school"/>
          <w:rFonts w:asciiTheme="majorEastAsia" w:eastAsiaTheme="majorEastAsia" w:hAnsiTheme="majorEastAsia" w:hint="eastAsia"/>
          <w:szCs w:val="21"/>
        </w:rPr>
        <w:t>学校：奉贤区阳光外国语学校</w:t>
      </w:r>
      <w:r w:rsidRPr="00F73F3B">
        <w:rPr>
          <w:rFonts w:asciiTheme="majorEastAsia" w:eastAsiaTheme="majorEastAsia" w:hAnsiTheme="majorEastAsia" w:hint="eastAsia"/>
          <w:szCs w:val="21"/>
        </w:rPr>
        <w:t> </w:t>
      </w:r>
      <w:r w:rsidRPr="00F73F3B">
        <w:rPr>
          <w:rStyle w:val="article-metadata-grade"/>
          <w:rFonts w:asciiTheme="majorEastAsia" w:eastAsiaTheme="majorEastAsia" w:hAnsiTheme="majorEastAsia" w:hint="eastAsia"/>
          <w:szCs w:val="21"/>
        </w:rPr>
        <w:t>年级：四年级</w:t>
      </w:r>
      <w:r w:rsidRPr="00F73F3B">
        <w:rPr>
          <w:rFonts w:asciiTheme="majorEastAsia" w:eastAsiaTheme="majorEastAsia" w:hAnsiTheme="majorEastAsia" w:hint="eastAsia"/>
          <w:szCs w:val="21"/>
        </w:rPr>
        <w:t> </w:t>
      </w:r>
      <w:r w:rsidRPr="00F73F3B">
        <w:rPr>
          <w:rStyle w:val="article-metadata-class"/>
          <w:rFonts w:asciiTheme="majorEastAsia" w:eastAsiaTheme="majorEastAsia" w:hAnsiTheme="majorEastAsia" w:hint="eastAsia"/>
          <w:szCs w:val="21"/>
        </w:rPr>
        <w:t>班级：1班</w:t>
      </w:r>
    </w:p>
    <w:p w:rsidR="00F73F3B" w:rsidRPr="00F73F3B" w:rsidRDefault="00F73F3B" w:rsidP="00F73F3B">
      <w:pPr>
        <w:pStyle w:val="a3"/>
        <w:shd w:val="clear" w:color="auto" w:fill="FFFFFF"/>
        <w:spacing w:before="0" w:beforeAutospacing="0" w:after="240" w:afterAutospacing="0" w:line="560" w:lineRule="exact"/>
        <w:rPr>
          <w:rFonts w:asciiTheme="majorEastAsia" w:eastAsiaTheme="majorEastAsia" w:hAnsiTheme="majorEastAsia"/>
          <w:sz w:val="21"/>
          <w:szCs w:val="21"/>
        </w:rPr>
      </w:pPr>
      <w:r w:rsidRPr="00F73F3B">
        <w:rPr>
          <w:rFonts w:asciiTheme="majorEastAsia" w:eastAsiaTheme="majorEastAsia" w:hAnsiTheme="majorEastAsia" w:hint="eastAsia"/>
          <w:sz w:val="21"/>
          <w:szCs w:val="21"/>
        </w:rPr>
        <w:t xml:space="preserve">　　今天我给大家介绍一位作者杨红樱阿姨,她是四川作家协会作家副主席曾做过小学老师、儿童读物主编辑和儿童刊物主编，许许多多小朋友都喜欢她的作品，连我每到晚上，我总喜欢看杨红樱阿姨的书。</w:t>
      </w:r>
    </w:p>
    <w:p w:rsidR="00F73F3B" w:rsidRPr="00F73F3B" w:rsidRDefault="00F73F3B" w:rsidP="00F73F3B">
      <w:pPr>
        <w:pStyle w:val="a3"/>
        <w:shd w:val="clear" w:color="auto" w:fill="FFFFFF"/>
        <w:spacing w:before="0" w:beforeAutospacing="0" w:after="240" w:afterAutospacing="0" w:line="560" w:lineRule="exact"/>
        <w:rPr>
          <w:rFonts w:asciiTheme="majorEastAsia" w:eastAsiaTheme="majorEastAsia" w:hAnsiTheme="majorEastAsia"/>
          <w:sz w:val="21"/>
          <w:szCs w:val="21"/>
        </w:rPr>
      </w:pPr>
      <w:r w:rsidRPr="00F73F3B">
        <w:rPr>
          <w:rFonts w:asciiTheme="majorEastAsia" w:eastAsiaTheme="majorEastAsia" w:hAnsiTheme="majorEastAsia" w:hint="eastAsia"/>
          <w:sz w:val="21"/>
          <w:szCs w:val="21"/>
        </w:rPr>
        <w:t xml:space="preserve">　　今天我要给大家讲《笑猫日记-----小猫出生在秘密山洞》这本书讲</w:t>
      </w:r>
      <w:proofErr w:type="gramStart"/>
      <w:r w:rsidRPr="00F73F3B">
        <w:rPr>
          <w:rFonts w:asciiTheme="majorEastAsia" w:eastAsiaTheme="majorEastAsia" w:hAnsiTheme="majorEastAsia" w:hint="eastAsia"/>
          <w:sz w:val="21"/>
          <w:szCs w:val="21"/>
        </w:rPr>
        <w:t>了笑猫的</w:t>
      </w:r>
      <w:proofErr w:type="gramEnd"/>
      <w:r w:rsidRPr="00F73F3B">
        <w:rPr>
          <w:rFonts w:asciiTheme="majorEastAsia" w:eastAsiaTheme="majorEastAsia" w:hAnsiTheme="majorEastAsia" w:hint="eastAsia"/>
          <w:sz w:val="21"/>
          <w:szCs w:val="21"/>
        </w:rPr>
        <w:t>妻子虎皮猫生下了四只可爱的小猫分别叫胖头，二丫，三宝和小可怜其中只有小可怜最弱小，生出来就有病，只能天天在妈妈怀里，不能像哥哥姐姐那样走路，爸爸妈妈哥哥姐姐也非常爱护她，小可怜弱不禁风，可是有一股突然来的寒流，把小可怜带到了天堂，爸爸妈妈哥哥姐姐都想留住她，但不能把她留住，生活中有各种各样的不如意。</w:t>
      </w:r>
    </w:p>
    <w:p w:rsidR="00F73F3B" w:rsidRPr="00F73F3B" w:rsidRDefault="00F73F3B" w:rsidP="00F73F3B">
      <w:pPr>
        <w:pStyle w:val="a3"/>
        <w:shd w:val="clear" w:color="auto" w:fill="FFFFFF"/>
        <w:spacing w:before="0" w:beforeAutospacing="0" w:after="240" w:afterAutospacing="0" w:line="560" w:lineRule="exact"/>
        <w:rPr>
          <w:rFonts w:asciiTheme="majorEastAsia" w:eastAsiaTheme="majorEastAsia" w:hAnsiTheme="majorEastAsia"/>
          <w:sz w:val="21"/>
          <w:szCs w:val="21"/>
        </w:rPr>
      </w:pPr>
      <w:r w:rsidRPr="00F73F3B">
        <w:rPr>
          <w:rFonts w:asciiTheme="majorEastAsia" w:eastAsiaTheme="majorEastAsia" w:hAnsiTheme="majorEastAsia" w:hint="eastAsia"/>
          <w:sz w:val="21"/>
          <w:szCs w:val="21"/>
        </w:rPr>
        <w:t xml:space="preserve">　　我读了这本书让我体会到了生活中爸爸妈妈的累，所以我们也要</w:t>
      </w:r>
      <w:proofErr w:type="gramStart"/>
      <w:r w:rsidRPr="00F73F3B">
        <w:rPr>
          <w:rFonts w:asciiTheme="majorEastAsia" w:eastAsiaTheme="majorEastAsia" w:hAnsiTheme="majorEastAsia" w:hint="eastAsia"/>
          <w:sz w:val="21"/>
          <w:szCs w:val="21"/>
        </w:rPr>
        <w:t>乖</w:t>
      </w:r>
      <w:proofErr w:type="gramEnd"/>
      <w:r w:rsidRPr="00F73F3B">
        <w:rPr>
          <w:rFonts w:asciiTheme="majorEastAsia" w:eastAsiaTheme="majorEastAsia" w:hAnsiTheme="majorEastAsia" w:hint="eastAsia"/>
          <w:sz w:val="21"/>
          <w:szCs w:val="21"/>
        </w:rPr>
        <w:t>一点，不让爸爸妈妈操心。我们也要爱护弱小，去主动地帮助，爱护。</w:t>
      </w:r>
    </w:p>
    <w:p w:rsidR="00204E8D" w:rsidRPr="00F73F3B" w:rsidRDefault="00204E8D" w:rsidP="00204E8D">
      <w:pPr>
        <w:widowControl/>
        <w:shd w:val="clear" w:color="auto" w:fill="FFFFFF"/>
        <w:spacing w:line="560" w:lineRule="exact"/>
        <w:jc w:val="center"/>
        <w:outlineLvl w:val="2"/>
        <w:rPr>
          <w:rFonts w:asciiTheme="majorEastAsia" w:eastAsiaTheme="majorEastAsia" w:hAnsiTheme="majorEastAsia" w:cs="宋体"/>
          <w:b/>
          <w:bCs/>
          <w:kern w:val="0"/>
          <w:szCs w:val="21"/>
        </w:rPr>
      </w:pPr>
    </w:p>
    <w:p w:rsidR="00204E8D" w:rsidRPr="00F73F3B" w:rsidRDefault="00204E8D" w:rsidP="00204E8D">
      <w:pPr>
        <w:widowControl/>
        <w:shd w:val="clear" w:color="auto" w:fill="FFFFFF"/>
        <w:spacing w:line="560" w:lineRule="exact"/>
        <w:jc w:val="center"/>
        <w:outlineLvl w:val="2"/>
        <w:rPr>
          <w:rFonts w:asciiTheme="majorEastAsia" w:eastAsiaTheme="majorEastAsia" w:hAnsiTheme="majorEastAsia" w:cs="宋体"/>
          <w:b/>
          <w:bCs/>
          <w:kern w:val="0"/>
          <w:szCs w:val="21"/>
        </w:rPr>
      </w:pPr>
    </w:p>
    <w:p w:rsidR="00F73F3B" w:rsidRPr="00F73F3B" w:rsidRDefault="00F73F3B" w:rsidP="00204E8D">
      <w:pPr>
        <w:widowControl/>
        <w:shd w:val="clear" w:color="auto" w:fill="FFFFFF"/>
        <w:spacing w:line="560" w:lineRule="exact"/>
        <w:jc w:val="center"/>
        <w:outlineLvl w:val="2"/>
        <w:rPr>
          <w:rFonts w:asciiTheme="majorEastAsia" w:eastAsiaTheme="majorEastAsia" w:hAnsiTheme="majorEastAsia" w:cs="宋体"/>
          <w:b/>
          <w:bCs/>
          <w:kern w:val="0"/>
          <w:szCs w:val="21"/>
        </w:rPr>
      </w:pPr>
    </w:p>
    <w:p w:rsidR="00F73F3B" w:rsidRPr="00F73F3B" w:rsidRDefault="00F73F3B" w:rsidP="00204E8D">
      <w:pPr>
        <w:widowControl/>
        <w:shd w:val="clear" w:color="auto" w:fill="FFFFFF"/>
        <w:spacing w:line="560" w:lineRule="exact"/>
        <w:jc w:val="center"/>
        <w:outlineLvl w:val="2"/>
        <w:rPr>
          <w:rFonts w:asciiTheme="majorEastAsia" w:eastAsiaTheme="majorEastAsia" w:hAnsiTheme="majorEastAsia" w:cs="宋体"/>
          <w:b/>
          <w:bCs/>
          <w:kern w:val="0"/>
          <w:szCs w:val="21"/>
        </w:rPr>
      </w:pPr>
    </w:p>
    <w:p w:rsidR="00F73F3B" w:rsidRPr="00F73F3B" w:rsidRDefault="00F73F3B" w:rsidP="00204E8D">
      <w:pPr>
        <w:widowControl/>
        <w:shd w:val="clear" w:color="auto" w:fill="FFFFFF"/>
        <w:spacing w:line="560" w:lineRule="exact"/>
        <w:jc w:val="center"/>
        <w:outlineLvl w:val="2"/>
        <w:rPr>
          <w:rFonts w:asciiTheme="majorEastAsia" w:eastAsiaTheme="majorEastAsia" w:hAnsiTheme="majorEastAsia" w:cs="宋体"/>
          <w:b/>
          <w:bCs/>
          <w:kern w:val="0"/>
          <w:szCs w:val="21"/>
        </w:rPr>
      </w:pPr>
    </w:p>
    <w:p w:rsidR="00F73F3B" w:rsidRPr="00F73F3B" w:rsidRDefault="00F73F3B" w:rsidP="00204E8D">
      <w:pPr>
        <w:widowControl/>
        <w:shd w:val="clear" w:color="auto" w:fill="FFFFFF"/>
        <w:spacing w:line="560" w:lineRule="exact"/>
        <w:jc w:val="center"/>
        <w:outlineLvl w:val="2"/>
        <w:rPr>
          <w:rFonts w:asciiTheme="majorEastAsia" w:eastAsiaTheme="majorEastAsia" w:hAnsiTheme="majorEastAsia" w:cs="宋体"/>
          <w:b/>
          <w:bCs/>
          <w:kern w:val="0"/>
          <w:szCs w:val="21"/>
        </w:rPr>
      </w:pPr>
    </w:p>
    <w:p w:rsidR="00F73F3B" w:rsidRPr="00F73F3B" w:rsidRDefault="00F73F3B" w:rsidP="00204E8D">
      <w:pPr>
        <w:widowControl/>
        <w:shd w:val="clear" w:color="auto" w:fill="FFFFFF"/>
        <w:spacing w:line="560" w:lineRule="exact"/>
        <w:jc w:val="center"/>
        <w:outlineLvl w:val="2"/>
        <w:rPr>
          <w:rFonts w:asciiTheme="majorEastAsia" w:eastAsiaTheme="majorEastAsia" w:hAnsiTheme="majorEastAsia" w:cs="宋体"/>
          <w:b/>
          <w:bCs/>
          <w:kern w:val="0"/>
          <w:szCs w:val="21"/>
        </w:rPr>
      </w:pPr>
    </w:p>
    <w:p w:rsidR="00F73F3B" w:rsidRPr="00F73F3B" w:rsidRDefault="00F73F3B" w:rsidP="00204E8D">
      <w:pPr>
        <w:widowControl/>
        <w:shd w:val="clear" w:color="auto" w:fill="FFFFFF"/>
        <w:spacing w:line="560" w:lineRule="exact"/>
        <w:jc w:val="center"/>
        <w:outlineLvl w:val="2"/>
        <w:rPr>
          <w:rFonts w:asciiTheme="majorEastAsia" w:eastAsiaTheme="majorEastAsia" w:hAnsiTheme="majorEastAsia" w:cs="宋体"/>
          <w:b/>
          <w:bCs/>
          <w:kern w:val="0"/>
          <w:szCs w:val="21"/>
        </w:rPr>
      </w:pPr>
    </w:p>
    <w:p w:rsidR="00F73F3B" w:rsidRPr="00F73F3B" w:rsidRDefault="00F73F3B" w:rsidP="00204E8D">
      <w:pPr>
        <w:widowControl/>
        <w:shd w:val="clear" w:color="auto" w:fill="FFFFFF"/>
        <w:spacing w:line="560" w:lineRule="exact"/>
        <w:jc w:val="center"/>
        <w:outlineLvl w:val="2"/>
        <w:rPr>
          <w:rFonts w:asciiTheme="majorEastAsia" w:eastAsiaTheme="majorEastAsia" w:hAnsiTheme="majorEastAsia" w:cs="宋体"/>
          <w:b/>
          <w:bCs/>
          <w:kern w:val="0"/>
          <w:szCs w:val="21"/>
        </w:rPr>
      </w:pPr>
    </w:p>
    <w:p w:rsidR="00204E8D" w:rsidRPr="00F73F3B" w:rsidRDefault="00204E8D" w:rsidP="00204E8D">
      <w:pPr>
        <w:widowControl/>
        <w:shd w:val="clear" w:color="auto" w:fill="FFFFFF"/>
        <w:spacing w:line="560" w:lineRule="exact"/>
        <w:jc w:val="center"/>
        <w:outlineLvl w:val="2"/>
        <w:rPr>
          <w:rFonts w:asciiTheme="majorEastAsia" w:eastAsiaTheme="majorEastAsia" w:hAnsiTheme="majorEastAsia" w:cs="宋体"/>
          <w:b/>
          <w:bCs/>
          <w:kern w:val="0"/>
          <w:sz w:val="28"/>
          <w:szCs w:val="28"/>
        </w:rPr>
      </w:pPr>
      <w:r w:rsidRPr="00F73F3B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lastRenderedPageBreak/>
        <w:t>《闪闪的红星》</w:t>
      </w:r>
    </w:p>
    <w:p w:rsidR="00204E8D" w:rsidRPr="00F73F3B" w:rsidRDefault="00204E8D" w:rsidP="00204E8D">
      <w:pPr>
        <w:widowControl/>
        <w:shd w:val="clear" w:color="auto" w:fill="FFFFFF"/>
        <w:spacing w:line="560" w:lineRule="exact"/>
        <w:jc w:val="center"/>
        <w:rPr>
          <w:rFonts w:asciiTheme="majorEastAsia" w:eastAsiaTheme="majorEastAsia" w:hAnsiTheme="majorEastAsia" w:cs="宋体"/>
          <w:kern w:val="0"/>
          <w:szCs w:val="21"/>
        </w:rPr>
      </w:pPr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>出版社：浙江出版社</w:t>
      </w:r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br/>
        <w:t>作者：张韩辰 区县：奉贤区</w:t>
      </w:r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br/>
        <w:t>学校：奉贤区阳光外国语学校 年级：五年级 班级：1班</w:t>
      </w:r>
    </w:p>
    <w:p w:rsidR="00204E8D" w:rsidRPr="00F73F3B" w:rsidRDefault="00204E8D" w:rsidP="00204E8D">
      <w:pPr>
        <w:widowControl/>
        <w:shd w:val="clear" w:color="auto" w:fill="FFFFFF"/>
        <w:spacing w:after="240" w:line="560" w:lineRule="exact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 xml:space="preserve">　　《闪闪的红星》的作者是李心田，这本书讲述了一个抗日战争时期的故事，主人公潘冬子出生在一个叫柳溪的小村子。因受地主欺压，潘冬子</w:t>
      </w:r>
      <w:proofErr w:type="gramStart"/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>爹加入</w:t>
      </w:r>
      <w:proofErr w:type="gramEnd"/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>赤卫队，并成为队长。后来</w:t>
      </w:r>
      <w:proofErr w:type="gramStart"/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>冬子爹随军</w:t>
      </w:r>
      <w:proofErr w:type="gramEnd"/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>远征抗日去了，白狗子（伪军）又来了，他们又开始横行霸道。冬子的娘在和地主土豪的斗争中牺牲，那时她才入党一天多，于是冬子先是几样在宋大爷家中，后来又在一家米店做学徒。米店老板是个大奸商，坑害百姓，经过一系列的波折，让冬</w:t>
      </w:r>
      <w:proofErr w:type="gramStart"/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>子逐渐</w:t>
      </w:r>
      <w:proofErr w:type="gramEnd"/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>意识到革命的重要性，于是他踏上了去寻找红军的征程，并最终成为了一名红军战士。</w:t>
      </w:r>
    </w:p>
    <w:p w:rsidR="00204E8D" w:rsidRPr="00F73F3B" w:rsidRDefault="00204E8D" w:rsidP="00204E8D">
      <w:pPr>
        <w:widowControl/>
        <w:shd w:val="clear" w:color="auto" w:fill="FFFFFF"/>
        <w:spacing w:after="240" w:line="560" w:lineRule="exact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 xml:space="preserve">　　这本书通过一个孩子的成长为主线，描写了旧社会时期百姓的艰辛生活，使我们对于解放前的社会环境有了深刻的了解。在阅读中，让人时时刻刻都感觉到自己就是书中的一份子，既对书中穷苦老百姓充满着深深地同情，又对鱼肉乡里的地主恶霸恨之入骨。</w:t>
      </w:r>
    </w:p>
    <w:p w:rsidR="00204E8D" w:rsidRPr="00F73F3B" w:rsidRDefault="00204E8D" w:rsidP="00204E8D">
      <w:pPr>
        <w:widowControl/>
        <w:shd w:val="clear" w:color="auto" w:fill="FFFFFF"/>
        <w:spacing w:after="240" w:line="560" w:lineRule="exact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 xml:space="preserve">　　这是一本让人了解旧社会、对比新社会的好书，我推荐大家去阅读这本红色经典书籍。</w:t>
      </w:r>
    </w:p>
    <w:p w:rsidR="00204E8D" w:rsidRPr="00F73F3B" w:rsidRDefault="00204E8D" w:rsidP="00204E8D">
      <w:pPr>
        <w:widowControl/>
        <w:shd w:val="clear" w:color="auto" w:fill="FFFFFF"/>
        <w:spacing w:after="240" w:line="560" w:lineRule="exact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F73F3B">
        <w:rPr>
          <w:rFonts w:asciiTheme="majorEastAsia" w:eastAsiaTheme="majorEastAsia" w:hAnsiTheme="majorEastAsia" w:cs="宋体" w:hint="eastAsia"/>
          <w:kern w:val="0"/>
          <w:szCs w:val="21"/>
        </w:rPr>
        <w:t xml:space="preserve">　　</w:t>
      </w:r>
    </w:p>
    <w:p w:rsidR="00204E8D" w:rsidRPr="00F73F3B" w:rsidRDefault="00204E8D" w:rsidP="008708B9">
      <w:pPr>
        <w:pStyle w:val="a3"/>
        <w:shd w:val="clear" w:color="auto" w:fill="FFFFFF"/>
        <w:spacing w:before="0" w:beforeAutospacing="0" w:after="240" w:afterAutospacing="0" w:line="560" w:lineRule="exact"/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F73F3B" w:rsidRPr="00F73F3B" w:rsidRDefault="00F73F3B" w:rsidP="008708B9">
      <w:pPr>
        <w:pStyle w:val="a3"/>
        <w:shd w:val="clear" w:color="auto" w:fill="FFFFFF"/>
        <w:spacing w:before="0" w:beforeAutospacing="0" w:after="240" w:afterAutospacing="0" w:line="560" w:lineRule="exact"/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F73F3B" w:rsidRPr="00F73F3B" w:rsidRDefault="00F73F3B" w:rsidP="008708B9">
      <w:pPr>
        <w:pStyle w:val="a3"/>
        <w:shd w:val="clear" w:color="auto" w:fill="FFFFFF"/>
        <w:spacing w:before="0" w:beforeAutospacing="0" w:after="240" w:afterAutospacing="0" w:line="560" w:lineRule="exact"/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F73F3B" w:rsidRPr="00F73F3B" w:rsidRDefault="00F73F3B" w:rsidP="008708B9">
      <w:pPr>
        <w:pStyle w:val="a3"/>
        <w:shd w:val="clear" w:color="auto" w:fill="FFFFFF"/>
        <w:spacing w:before="0" w:beforeAutospacing="0" w:after="240" w:afterAutospacing="0" w:line="560" w:lineRule="exact"/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F73F3B" w:rsidRPr="00F73F3B" w:rsidRDefault="00F73F3B" w:rsidP="008708B9">
      <w:pPr>
        <w:pStyle w:val="a3"/>
        <w:shd w:val="clear" w:color="auto" w:fill="FFFFFF"/>
        <w:spacing w:before="0" w:beforeAutospacing="0" w:after="240" w:afterAutospacing="0" w:line="560" w:lineRule="exact"/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F73F3B" w:rsidRPr="00F73F3B" w:rsidRDefault="00F73F3B" w:rsidP="008708B9">
      <w:pPr>
        <w:pStyle w:val="a3"/>
        <w:shd w:val="clear" w:color="auto" w:fill="FFFFFF"/>
        <w:spacing w:before="0" w:beforeAutospacing="0" w:after="240" w:afterAutospacing="0" w:line="560" w:lineRule="exact"/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8708B9" w:rsidRPr="00F73F3B" w:rsidRDefault="008708B9" w:rsidP="008708B9">
      <w:pPr>
        <w:pStyle w:val="a3"/>
        <w:shd w:val="clear" w:color="auto" w:fill="FFFFFF"/>
        <w:spacing w:before="0" w:beforeAutospacing="0" w:after="240" w:afterAutospacing="0" w:line="560" w:lineRule="exact"/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F73F3B">
        <w:rPr>
          <w:rFonts w:asciiTheme="majorEastAsia" w:eastAsiaTheme="majorEastAsia" w:hAnsiTheme="majorEastAsia" w:hint="eastAsia"/>
          <w:b/>
          <w:sz w:val="28"/>
          <w:szCs w:val="28"/>
        </w:rPr>
        <w:lastRenderedPageBreak/>
        <w:t>《小兵张嘎》</w:t>
      </w:r>
    </w:p>
    <w:p w:rsidR="008708B9" w:rsidRPr="00F73F3B" w:rsidRDefault="008708B9" w:rsidP="008708B9">
      <w:pPr>
        <w:shd w:val="clear" w:color="auto" w:fill="FFFFFF"/>
        <w:spacing w:line="560" w:lineRule="exact"/>
        <w:jc w:val="center"/>
        <w:rPr>
          <w:rFonts w:asciiTheme="majorEastAsia" w:eastAsiaTheme="majorEastAsia" w:hAnsiTheme="majorEastAsia"/>
          <w:szCs w:val="21"/>
        </w:rPr>
      </w:pPr>
      <w:r w:rsidRPr="00F73F3B">
        <w:rPr>
          <w:rFonts w:asciiTheme="majorEastAsia" w:eastAsiaTheme="majorEastAsia" w:hAnsiTheme="majorEastAsia" w:hint="eastAsia"/>
          <w:szCs w:val="21"/>
        </w:rPr>
        <w:t>出版社：长江少年儿童出版社</w:t>
      </w:r>
      <w:r w:rsidRPr="00F73F3B">
        <w:rPr>
          <w:rFonts w:asciiTheme="majorEastAsia" w:eastAsiaTheme="majorEastAsia" w:hAnsiTheme="majorEastAsia" w:hint="eastAsia"/>
          <w:szCs w:val="21"/>
        </w:rPr>
        <w:br/>
      </w:r>
      <w:r w:rsidRPr="00F73F3B">
        <w:rPr>
          <w:rStyle w:val="article-metadata-author"/>
          <w:rFonts w:asciiTheme="majorEastAsia" w:eastAsiaTheme="majorEastAsia" w:hAnsiTheme="majorEastAsia" w:hint="eastAsia"/>
          <w:szCs w:val="21"/>
        </w:rPr>
        <w:t>作者： 吕思瑶</w:t>
      </w:r>
      <w:r w:rsidRPr="00F73F3B">
        <w:rPr>
          <w:rFonts w:asciiTheme="majorEastAsia" w:eastAsiaTheme="majorEastAsia" w:hAnsiTheme="majorEastAsia" w:hint="eastAsia"/>
          <w:szCs w:val="21"/>
        </w:rPr>
        <w:t> </w:t>
      </w:r>
      <w:r w:rsidRPr="00F73F3B">
        <w:rPr>
          <w:rStyle w:val="article-metadata-area"/>
          <w:rFonts w:asciiTheme="majorEastAsia" w:eastAsiaTheme="majorEastAsia" w:hAnsiTheme="majorEastAsia" w:hint="eastAsia"/>
          <w:szCs w:val="21"/>
        </w:rPr>
        <w:t>区县：奉贤区</w:t>
      </w:r>
      <w:r w:rsidRPr="00F73F3B">
        <w:rPr>
          <w:rFonts w:asciiTheme="majorEastAsia" w:eastAsiaTheme="majorEastAsia" w:hAnsiTheme="majorEastAsia" w:hint="eastAsia"/>
          <w:szCs w:val="21"/>
        </w:rPr>
        <w:br/>
      </w:r>
      <w:r w:rsidRPr="00F73F3B">
        <w:rPr>
          <w:rStyle w:val="article-metadata-school"/>
          <w:rFonts w:asciiTheme="majorEastAsia" w:eastAsiaTheme="majorEastAsia" w:hAnsiTheme="majorEastAsia" w:hint="eastAsia"/>
          <w:szCs w:val="21"/>
        </w:rPr>
        <w:t>学校：奉贤区阳光外国语学校</w:t>
      </w:r>
      <w:r w:rsidRPr="00F73F3B">
        <w:rPr>
          <w:rFonts w:asciiTheme="majorEastAsia" w:eastAsiaTheme="majorEastAsia" w:hAnsiTheme="majorEastAsia" w:hint="eastAsia"/>
          <w:szCs w:val="21"/>
        </w:rPr>
        <w:t> </w:t>
      </w:r>
      <w:r w:rsidRPr="00F73F3B">
        <w:rPr>
          <w:rStyle w:val="article-metadata-grade"/>
          <w:rFonts w:asciiTheme="majorEastAsia" w:eastAsiaTheme="majorEastAsia" w:hAnsiTheme="majorEastAsia" w:hint="eastAsia"/>
          <w:szCs w:val="21"/>
        </w:rPr>
        <w:t>年级：四年级</w:t>
      </w:r>
      <w:r w:rsidRPr="00F73F3B">
        <w:rPr>
          <w:rFonts w:asciiTheme="majorEastAsia" w:eastAsiaTheme="majorEastAsia" w:hAnsiTheme="majorEastAsia" w:hint="eastAsia"/>
          <w:szCs w:val="21"/>
        </w:rPr>
        <w:t> </w:t>
      </w:r>
      <w:r w:rsidRPr="00F73F3B">
        <w:rPr>
          <w:rStyle w:val="article-metadata-class"/>
          <w:rFonts w:asciiTheme="majorEastAsia" w:eastAsiaTheme="majorEastAsia" w:hAnsiTheme="majorEastAsia" w:hint="eastAsia"/>
          <w:szCs w:val="21"/>
        </w:rPr>
        <w:t>班级：4班</w:t>
      </w:r>
    </w:p>
    <w:p w:rsidR="008708B9" w:rsidRPr="00F73F3B" w:rsidRDefault="008708B9" w:rsidP="008708B9">
      <w:pPr>
        <w:pStyle w:val="a3"/>
        <w:shd w:val="clear" w:color="auto" w:fill="FFFFFF"/>
        <w:spacing w:before="0" w:beforeAutospacing="0" w:after="240" w:afterAutospacing="0" w:line="560" w:lineRule="exact"/>
        <w:rPr>
          <w:rFonts w:asciiTheme="majorEastAsia" w:eastAsiaTheme="majorEastAsia" w:hAnsiTheme="majorEastAsia"/>
          <w:sz w:val="21"/>
          <w:szCs w:val="21"/>
        </w:rPr>
      </w:pPr>
      <w:r w:rsidRPr="00F73F3B">
        <w:rPr>
          <w:rFonts w:asciiTheme="majorEastAsia" w:eastAsiaTheme="majorEastAsia" w:hAnsiTheme="majorEastAsia" w:hint="eastAsia"/>
          <w:sz w:val="21"/>
          <w:szCs w:val="21"/>
        </w:rPr>
        <w:t xml:space="preserve">　　我推荐的好书是出生于江苏南京的著名小说家徐光耀写的《小兵张嘎》，《小兵张嘎》是长江少年儿童出版社出版的。这本书主要讲述了在抗日战争时期，张嘎和奶奶相依为命，但在一次日本鬼子的扫荡中，张嘎的奶奶不幸遇害，为了替奶奶报仇，他想加入八路军，但是共产党看嘎子年龄小没有答应，可是他没有放弃，后来在他的不断努力下，终于如愿以偿地当上了小八路，成为了一名机智勇敢的英雄。</w:t>
      </w:r>
    </w:p>
    <w:p w:rsidR="008708B9" w:rsidRPr="00F73F3B" w:rsidRDefault="008708B9" w:rsidP="008708B9">
      <w:pPr>
        <w:pStyle w:val="a3"/>
        <w:shd w:val="clear" w:color="auto" w:fill="FFFFFF"/>
        <w:spacing w:before="0" w:beforeAutospacing="0" w:after="240" w:afterAutospacing="0" w:line="560" w:lineRule="exact"/>
        <w:rPr>
          <w:rFonts w:asciiTheme="majorEastAsia" w:eastAsiaTheme="majorEastAsia" w:hAnsiTheme="majorEastAsia"/>
          <w:sz w:val="21"/>
          <w:szCs w:val="21"/>
        </w:rPr>
      </w:pPr>
      <w:r w:rsidRPr="00F73F3B">
        <w:rPr>
          <w:rFonts w:asciiTheme="majorEastAsia" w:eastAsiaTheme="majorEastAsia" w:hAnsiTheme="majorEastAsia" w:hint="eastAsia"/>
          <w:sz w:val="21"/>
          <w:szCs w:val="21"/>
        </w:rPr>
        <w:t xml:space="preserve">　　读完这本书，我感受到了我们生活的来之不易，张嘎的童年是在枪林弹雨中度过的，正是像他一样的革命先烈不懈的奋斗，才换来了我们今天的幸福生活。他们用鲜血染红了五红旗，也染红了我们胸前的红领巾。我们要把张嘎机智勇敢、临危不惧、不屈不挠的精神运用到实际中去，面对困难勇敢克服，努力掌握知识，长大后为祖国做贡献。</w:t>
      </w:r>
    </w:p>
    <w:p w:rsidR="008708B9" w:rsidRPr="00F73F3B" w:rsidRDefault="008708B9" w:rsidP="008708B9">
      <w:pPr>
        <w:pStyle w:val="3"/>
        <w:shd w:val="clear" w:color="auto" w:fill="FFFFFF"/>
        <w:spacing w:before="0" w:beforeAutospacing="0" w:after="0" w:afterAutospacing="0" w:line="560" w:lineRule="exact"/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8708B9" w:rsidRPr="00F73F3B" w:rsidRDefault="008708B9" w:rsidP="008708B9">
      <w:pPr>
        <w:pStyle w:val="3"/>
        <w:shd w:val="clear" w:color="auto" w:fill="FFFFFF"/>
        <w:spacing w:before="0" w:beforeAutospacing="0" w:after="0" w:afterAutospacing="0" w:line="560" w:lineRule="exact"/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8708B9" w:rsidRPr="00F73F3B" w:rsidRDefault="008708B9" w:rsidP="008708B9">
      <w:pPr>
        <w:pStyle w:val="3"/>
        <w:shd w:val="clear" w:color="auto" w:fill="FFFFFF"/>
        <w:spacing w:before="0" w:beforeAutospacing="0" w:after="0" w:afterAutospacing="0" w:line="560" w:lineRule="exact"/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873201" w:rsidRPr="00F73F3B" w:rsidRDefault="00873201"/>
    <w:sectPr w:rsidR="00873201" w:rsidRPr="00F73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360" w:rsidRDefault="00822360" w:rsidP="00C75E38">
      <w:r>
        <w:separator/>
      </w:r>
    </w:p>
  </w:endnote>
  <w:endnote w:type="continuationSeparator" w:id="0">
    <w:p w:rsidR="00822360" w:rsidRDefault="00822360" w:rsidP="00C75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360" w:rsidRDefault="00822360" w:rsidP="00C75E38">
      <w:r>
        <w:separator/>
      </w:r>
    </w:p>
  </w:footnote>
  <w:footnote w:type="continuationSeparator" w:id="0">
    <w:p w:rsidR="00822360" w:rsidRDefault="00822360" w:rsidP="00C75E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201"/>
    <w:rsid w:val="00204E8D"/>
    <w:rsid w:val="0042695C"/>
    <w:rsid w:val="00822360"/>
    <w:rsid w:val="008708B9"/>
    <w:rsid w:val="00873201"/>
    <w:rsid w:val="00B55567"/>
    <w:rsid w:val="00C75E38"/>
    <w:rsid w:val="00E411CC"/>
    <w:rsid w:val="00F7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B55567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B55567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article-metadata-author">
    <w:name w:val="article-metadata-author"/>
    <w:basedOn w:val="a0"/>
    <w:rsid w:val="00B55567"/>
  </w:style>
  <w:style w:type="character" w:customStyle="1" w:styleId="article-metadata-area">
    <w:name w:val="article-metadata-area"/>
    <w:basedOn w:val="a0"/>
    <w:rsid w:val="00B55567"/>
  </w:style>
  <w:style w:type="character" w:customStyle="1" w:styleId="article-metadata-school">
    <w:name w:val="article-metadata-school"/>
    <w:basedOn w:val="a0"/>
    <w:rsid w:val="00B55567"/>
  </w:style>
  <w:style w:type="character" w:customStyle="1" w:styleId="article-metadata-grade">
    <w:name w:val="article-metadata-grade"/>
    <w:basedOn w:val="a0"/>
    <w:rsid w:val="00B55567"/>
  </w:style>
  <w:style w:type="character" w:customStyle="1" w:styleId="article-metadata-class">
    <w:name w:val="article-metadata-class"/>
    <w:basedOn w:val="a0"/>
    <w:rsid w:val="00B55567"/>
  </w:style>
  <w:style w:type="paragraph" w:styleId="a3">
    <w:name w:val="Normal (Web)"/>
    <w:basedOn w:val="a"/>
    <w:uiPriority w:val="99"/>
    <w:unhideWhenUsed/>
    <w:rsid w:val="00B555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C75E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75E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75E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75E3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B55567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B55567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article-metadata-author">
    <w:name w:val="article-metadata-author"/>
    <w:basedOn w:val="a0"/>
    <w:rsid w:val="00B55567"/>
  </w:style>
  <w:style w:type="character" w:customStyle="1" w:styleId="article-metadata-area">
    <w:name w:val="article-metadata-area"/>
    <w:basedOn w:val="a0"/>
    <w:rsid w:val="00B55567"/>
  </w:style>
  <w:style w:type="character" w:customStyle="1" w:styleId="article-metadata-school">
    <w:name w:val="article-metadata-school"/>
    <w:basedOn w:val="a0"/>
    <w:rsid w:val="00B55567"/>
  </w:style>
  <w:style w:type="character" w:customStyle="1" w:styleId="article-metadata-grade">
    <w:name w:val="article-metadata-grade"/>
    <w:basedOn w:val="a0"/>
    <w:rsid w:val="00B55567"/>
  </w:style>
  <w:style w:type="character" w:customStyle="1" w:styleId="article-metadata-class">
    <w:name w:val="article-metadata-class"/>
    <w:basedOn w:val="a0"/>
    <w:rsid w:val="00B55567"/>
  </w:style>
  <w:style w:type="paragraph" w:styleId="a3">
    <w:name w:val="Normal (Web)"/>
    <w:basedOn w:val="a"/>
    <w:uiPriority w:val="99"/>
    <w:unhideWhenUsed/>
    <w:rsid w:val="00B555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C75E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75E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75E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75E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853</Words>
  <Characters>4867</Characters>
  <Application>Microsoft Office Word</Application>
  <DocSecurity>0</DocSecurity>
  <Lines>40</Lines>
  <Paragraphs>11</Paragraphs>
  <ScaleCrop>false</ScaleCrop>
  <Company>Microsoft</Company>
  <LinksUpToDate>false</LinksUpToDate>
  <CharactersWithSpaces>5709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2021-10-09T01:51:00Z</dcterms:created>
  <dcterms:modified xsi:type="dcterms:W3CDTF">2021-10-12T01:48:00Z</dcterms:modified>
</cp:coreProperties>
</file>